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2" w:rsidRPr="0003483B" w:rsidRDefault="00337692" w:rsidP="0003483B">
      <w:pPr>
        <w:pStyle w:val="ConsPlusNormal"/>
        <w:ind w:firstLine="709"/>
        <w:jc w:val="both"/>
        <w:rPr>
          <w:szCs w:val="40"/>
        </w:rPr>
      </w:pPr>
      <w:r w:rsidRPr="0003483B">
        <w:rPr>
          <w:b/>
          <w:bCs/>
          <w:szCs w:val="40"/>
        </w:rPr>
        <w:t>Каков правовой статус иностранных граждан?</w:t>
      </w:r>
    </w:p>
    <w:p w:rsidR="00E66DF2" w:rsidRPr="00213618" w:rsidRDefault="0003483B" w:rsidP="0003483B">
      <w:pPr>
        <w:pStyle w:val="ConsPlusNormal"/>
        <w:ind w:firstLine="709"/>
        <w:jc w:val="both"/>
        <w:rPr>
          <w:sz w:val="40"/>
          <w:szCs w:val="40"/>
        </w:rPr>
      </w:pPr>
      <w:r w:rsidRPr="00213618">
        <w:t>Иностранные граждане пользуются правами и несут обязанности наравне с гражданами РФ с учетом особенностей и ограничений, установленных федеральными законами и международными договорами.</w:t>
      </w:r>
    </w:p>
    <w:p w:rsidR="00E66DF2" w:rsidRPr="0003483B" w:rsidRDefault="00337692" w:rsidP="0003483B">
      <w:pPr>
        <w:pStyle w:val="ConsPlusNormal"/>
        <w:ind w:firstLine="709"/>
        <w:jc w:val="both"/>
      </w:pPr>
      <w:r w:rsidRPr="0003483B">
        <w:rPr>
          <w:b/>
          <w:bCs/>
        </w:rPr>
        <w:t>Понятие "иностранный гражданин" и срок законного нахождения иностранцев в РФ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Иностранный гражданин - это физическое лицо, не являющееся гражданином РФ и имеющее доказательства наличия гражданства (подданства) иностранного государства (</w:t>
      </w:r>
      <w:proofErr w:type="spellStart"/>
      <w:r w:rsidRPr="00213618">
        <w:fldChar w:fldCharType="begin"/>
      </w:r>
      <w:r w:rsidRPr="00213618">
        <w:instrText xml:space="preserve">HYPERLINK https://login.consultant.ru/link/?req=doc&amp;base=LAW&amp;n=449436&amp;date=10.07.2023&amp;dst=100013&amp;field=134 </w:instrText>
      </w:r>
      <w:r w:rsidRPr="00213618">
        <w:fldChar w:fldCharType="separate"/>
      </w:r>
      <w:r w:rsidRPr="00213618">
        <w:t>абз</w:t>
      </w:r>
      <w:proofErr w:type="spellEnd"/>
      <w:r w:rsidRPr="00213618">
        <w:t>. 2 п. 1 ст. 2</w:t>
      </w:r>
      <w:r w:rsidRPr="00213618">
        <w:fldChar w:fldCharType="end"/>
      </w:r>
      <w:r w:rsidRPr="00213618">
        <w:t xml:space="preserve"> Закона от 25.07.2002 N 115-ФЗ).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В зависимости от основания нахождения на территории РФ иностранных граждан можно разделить на следующие категории (</w:t>
      </w:r>
      <w:proofErr w:type="spellStart"/>
      <w:r w:rsidRPr="00213618">
        <w:fldChar w:fldCharType="begin"/>
      </w:r>
      <w:r w:rsidRPr="00213618">
        <w:instrText xml:space="preserve">HYPERLINK https://login.consultant.ru/link/?req=doc&amp;base=LAW&amp;n=449436&amp;date=10.07.2023&amp;dst=6&amp;field=134 </w:instrText>
      </w:r>
      <w:r w:rsidRPr="00213618">
        <w:fldChar w:fldCharType="separate"/>
      </w:r>
      <w:r w:rsidRPr="00213618">
        <w:t>абз</w:t>
      </w:r>
      <w:proofErr w:type="spellEnd"/>
      <w:r w:rsidRPr="00213618">
        <w:t>. 11</w:t>
      </w:r>
      <w:r w:rsidRPr="00213618">
        <w:fldChar w:fldCharType="end"/>
      </w:r>
      <w:r w:rsidRPr="00213618">
        <w:t xml:space="preserve">, </w:t>
      </w:r>
      <w:hyperlink r:id="rId7" w:history="1">
        <w:r w:rsidRPr="00213618">
          <w:t>12</w:t>
        </w:r>
      </w:hyperlink>
      <w:r w:rsidRPr="00213618">
        <w:t xml:space="preserve">, </w:t>
      </w:r>
      <w:hyperlink r:id="rId8" w:history="1">
        <w:r w:rsidRPr="00213618">
          <w:t>13 п. 1 ст. 2</w:t>
        </w:r>
      </w:hyperlink>
      <w:r w:rsidRPr="00213618">
        <w:t xml:space="preserve"> Закона N 115-ФЗ):</w:t>
      </w:r>
    </w:p>
    <w:p w:rsidR="00E66DF2" w:rsidRPr="00213618" w:rsidRDefault="009A3A08" w:rsidP="009A3A08">
      <w:pPr>
        <w:pStyle w:val="ConsPlusNormal"/>
        <w:jc w:val="both"/>
      </w:pPr>
      <w:r>
        <w:t xml:space="preserve">- </w:t>
      </w:r>
      <w:r w:rsidR="00337692" w:rsidRPr="00213618">
        <w:t xml:space="preserve">временно пребывающие в РФ (иностранные лица, находящиеся в РФ на основании визы или прибывшие в РФ в порядке, не требующем получения визы, и получившие миграционную карту, за исключением случаев, предусмотренных международным договором РФ, либо </w:t>
      </w:r>
      <w:hyperlink r:id="rId9" w:history="1">
        <w:r w:rsidR="00337692" w:rsidRPr="00213618">
          <w:t>свидетельство</w:t>
        </w:r>
      </w:hyperlink>
      <w:r w:rsidR="00337692" w:rsidRPr="00213618">
        <w:t xml:space="preserve"> о рассмотрении ходатайства о признании беженцем на территории РФ по существу, либо </w:t>
      </w:r>
      <w:hyperlink r:id="rId10" w:history="1">
        <w:r w:rsidR="00337692" w:rsidRPr="00213618">
          <w:t>удостоверение</w:t>
        </w:r>
      </w:hyperlink>
      <w:r w:rsidR="00337692" w:rsidRPr="00213618">
        <w:t xml:space="preserve"> беженца, либо </w:t>
      </w:r>
      <w:hyperlink r:id="rId11" w:history="1">
        <w:r w:rsidR="00337692" w:rsidRPr="00213618">
          <w:t>свидетельство</w:t>
        </w:r>
      </w:hyperlink>
      <w:r w:rsidR="00337692" w:rsidRPr="00213618">
        <w:t xml:space="preserve"> о предоставлении временного убежища на территории РФ, но не имеющие вида на жительство, разрешения на временное проживание или разрешения на временное проживание в целях получения образования);</w:t>
      </w:r>
    </w:p>
    <w:p w:rsidR="00E66DF2" w:rsidRPr="00213618" w:rsidRDefault="009A3A08" w:rsidP="009A3A08">
      <w:pPr>
        <w:pStyle w:val="ConsPlusNormal"/>
        <w:jc w:val="both"/>
      </w:pPr>
      <w:r>
        <w:t xml:space="preserve">- </w:t>
      </w:r>
      <w:r w:rsidR="00337692" w:rsidRPr="00213618">
        <w:t>временно проживающие в РФ (иностранные лица, получившие разрешение на временное проживание или разрешение на временное проживание в целях получения образования);</w:t>
      </w:r>
    </w:p>
    <w:p w:rsidR="00E66DF2" w:rsidRPr="00213618" w:rsidRDefault="009A3A08" w:rsidP="009A3A08">
      <w:pPr>
        <w:pStyle w:val="ConsPlusNormal"/>
        <w:jc w:val="both"/>
      </w:pPr>
      <w:r>
        <w:t xml:space="preserve">- </w:t>
      </w:r>
      <w:r w:rsidR="00337692" w:rsidRPr="00213618">
        <w:t>постоянно проживающие в РФ (иностранные лица, получившие вид на жительство).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Для указанных выше категорий иностранных граждан срок законного нахождения на территории РФ определяется следующим образом (</w:t>
      </w:r>
      <w:proofErr w:type="spellStart"/>
      <w:r w:rsidRPr="00213618">
        <w:fldChar w:fldCharType="begin"/>
      </w:r>
      <w:r w:rsidRPr="00213618">
        <w:instrText xml:space="preserve">HYPERLINK https://login.consultant.ru/link/?req=doc&amp;base=LAW&amp;n=449436&amp;date=10.07.2023&amp;dst=1460&amp;field=134 </w:instrText>
      </w:r>
      <w:r w:rsidRPr="00213618">
        <w:fldChar w:fldCharType="separate"/>
      </w:r>
      <w:r w:rsidRPr="00213618">
        <w:t>абз</w:t>
      </w:r>
      <w:proofErr w:type="spellEnd"/>
      <w:r w:rsidRPr="00213618">
        <w:t>. 10 п. 1 ст. 2</w:t>
      </w:r>
      <w:r w:rsidRPr="00213618">
        <w:fldChar w:fldCharType="end"/>
      </w:r>
      <w:r w:rsidRPr="00213618">
        <w:t xml:space="preserve"> Закона N 115-ФЗ):</w:t>
      </w:r>
    </w:p>
    <w:p w:rsidR="00E66DF2" w:rsidRPr="00213618" w:rsidRDefault="00337692" w:rsidP="0003483B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jc w:val="both"/>
      </w:pPr>
      <w:r w:rsidRPr="00213618">
        <w:t>для временно пребывающих в РФ иностранных граждан срок пребывания по общему правилу (</w:t>
      </w:r>
      <w:hyperlink r:id="rId12" w:history="1">
        <w:r w:rsidRPr="00213618">
          <w:t>п. п. 1</w:t>
        </w:r>
      </w:hyperlink>
      <w:r w:rsidRPr="00213618">
        <w:t xml:space="preserve">, </w:t>
      </w:r>
      <w:hyperlink r:id="rId13" w:history="1">
        <w:r w:rsidRPr="00213618">
          <w:t>3</w:t>
        </w:r>
      </w:hyperlink>
      <w:r w:rsidRPr="00213618">
        <w:t xml:space="preserve">, </w:t>
      </w:r>
      <w:hyperlink r:id="rId14" w:history="1">
        <w:r w:rsidRPr="00213618">
          <w:t>5</w:t>
        </w:r>
      </w:hyperlink>
      <w:r w:rsidRPr="00213618">
        <w:t xml:space="preserve">, </w:t>
      </w:r>
      <w:hyperlink r:id="rId15" w:history="1">
        <w:r w:rsidRPr="00213618">
          <w:t>7</w:t>
        </w:r>
      </w:hyperlink>
      <w:r w:rsidRPr="00213618">
        <w:t xml:space="preserve">, </w:t>
      </w:r>
      <w:hyperlink r:id="rId16" w:history="1">
        <w:r w:rsidRPr="00213618">
          <w:t>8</w:t>
        </w:r>
      </w:hyperlink>
      <w:r w:rsidRPr="00213618">
        <w:t xml:space="preserve"> - </w:t>
      </w:r>
      <w:hyperlink r:id="rId17" w:history="1">
        <w:r w:rsidRPr="00213618">
          <w:t>12</w:t>
        </w:r>
      </w:hyperlink>
      <w:r w:rsidRPr="00213618">
        <w:t xml:space="preserve">, </w:t>
      </w:r>
      <w:hyperlink r:id="rId18" w:history="1">
        <w:r w:rsidRPr="00213618">
          <w:t>23 ст. 5</w:t>
        </w:r>
      </w:hyperlink>
      <w:r w:rsidRPr="00213618">
        <w:t xml:space="preserve">, </w:t>
      </w:r>
      <w:hyperlink r:id="rId19" w:history="1">
        <w:r w:rsidRPr="00213618">
          <w:t>п. 1 ст. 5.1</w:t>
        </w:r>
      </w:hyperlink>
      <w:r w:rsidRPr="00213618">
        <w:t xml:space="preserve"> Закона N 115-ФЗ):</w:t>
      </w:r>
    </w:p>
    <w:p w:rsidR="00E66DF2" w:rsidRPr="00213618" w:rsidRDefault="009A3A08" w:rsidP="009A3A08">
      <w:pPr>
        <w:pStyle w:val="ConsPlusNormal"/>
        <w:tabs>
          <w:tab w:val="left" w:pos="1080"/>
        </w:tabs>
        <w:jc w:val="both"/>
      </w:pPr>
      <w:r>
        <w:t xml:space="preserve">- </w:t>
      </w:r>
      <w:r w:rsidR="00337692" w:rsidRPr="00213618">
        <w:t>определяется сроком действия выданной визы, или свидетельства о рассмотрении ходатайства о признании беженцем на территории РФ по существу, или удостоверения беженца, или свидетельства о предоставлении временного убежища на территории РФ;</w:t>
      </w:r>
    </w:p>
    <w:p w:rsidR="00E66DF2" w:rsidRPr="00213618" w:rsidRDefault="009A3A08" w:rsidP="009A3A08">
      <w:pPr>
        <w:pStyle w:val="ConsPlusNormal"/>
        <w:tabs>
          <w:tab w:val="left" w:pos="1080"/>
        </w:tabs>
        <w:jc w:val="both"/>
      </w:pPr>
      <w:r>
        <w:t xml:space="preserve">- </w:t>
      </w:r>
      <w:r w:rsidR="00337692" w:rsidRPr="00213618">
        <w:t>не может превышать 90 суток (как суммарного срока пребывания в течение каждого периода в 180 суток, так и непрерывного пребывания) для граждан, прибывших в РФ в безвизовом порядке;</w:t>
      </w:r>
    </w:p>
    <w:p w:rsidR="00E66DF2" w:rsidRPr="00213618" w:rsidRDefault="009A3A08" w:rsidP="009A3A08">
      <w:pPr>
        <w:pStyle w:val="ConsPlusNormal"/>
        <w:tabs>
          <w:tab w:val="left" w:pos="1080"/>
        </w:tabs>
        <w:jc w:val="both"/>
      </w:pPr>
      <w:r>
        <w:t xml:space="preserve">- </w:t>
      </w:r>
      <w:r w:rsidR="00337692" w:rsidRPr="00213618">
        <w:t>определяется сроком действия разрешения на работу для высококвалифицированного специалиста и членов его семьи, прибывших в РФ в порядке, не требующем получения визы;</w:t>
      </w:r>
    </w:p>
    <w:p w:rsidR="00E66DF2" w:rsidRPr="00213618" w:rsidRDefault="00337692" w:rsidP="0003483B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jc w:val="both"/>
      </w:pPr>
      <w:r w:rsidRPr="00213618">
        <w:t>для временно проживающих в РФ иностранных граждан срок проживания ограничен (</w:t>
      </w:r>
      <w:hyperlink r:id="rId20" w:history="1">
        <w:r w:rsidRPr="00213618">
          <w:t>п. 1 ст. 6</w:t>
        </w:r>
      </w:hyperlink>
      <w:r w:rsidRPr="00213618">
        <w:t xml:space="preserve">, </w:t>
      </w:r>
      <w:hyperlink r:id="rId21" w:history="1">
        <w:r w:rsidRPr="00213618">
          <w:t>п. п. 1</w:t>
        </w:r>
      </w:hyperlink>
      <w:r w:rsidRPr="00213618">
        <w:t xml:space="preserve">, </w:t>
      </w:r>
      <w:hyperlink r:id="rId22" w:history="1">
        <w:r w:rsidRPr="00213618">
          <w:t>5 ст. 6.2</w:t>
        </w:r>
      </w:hyperlink>
      <w:r w:rsidRPr="00213618">
        <w:t xml:space="preserve"> Закона N 115-ФЗ; </w:t>
      </w:r>
      <w:hyperlink r:id="rId23" w:history="1">
        <w:proofErr w:type="spellStart"/>
        <w:r w:rsidRPr="00213618">
          <w:t>пп</w:t>
        </w:r>
        <w:proofErr w:type="spellEnd"/>
        <w:r w:rsidRPr="00213618">
          <w:t>. "б" п. 2 ч. 3 ст. 12</w:t>
        </w:r>
      </w:hyperlink>
      <w:r w:rsidRPr="00213618">
        <w:t xml:space="preserve"> Закона от 29.12.2012 N 273-ФЗ):</w:t>
      </w:r>
    </w:p>
    <w:p w:rsidR="00E66DF2" w:rsidRPr="00213618" w:rsidRDefault="00D160B5" w:rsidP="00D160B5">
      <w:pPr>
        <w:pStyle w:val="ConsPlusNormal"/>
        <w:tabs>
          <w:tab w:val="left" w:pos="1080"/>
        </w:tabs>
        <w:jc w:val="both"/>
      </w:pPr>
      <w:r>
        <w:t xml:space="preserve">- </w:t>
      </w:r>
      <w:r w:rsidR="00337692" w:rsidRPr="00213618">
        <w:t>сроком действия разрешения на временное проживание, который по общему правилу составляет три года;</w:t>
      </w:r>
    </w:p>
    <w:p w:rsidR="00E66DF2" w:rsidRPr="00213618" w:rsidRDefault="00D160B5" w:rsidP="00D160B5">
      <w:pPr>
        <w:pStyle w:val="ConsPlusNormal"/>
        <w:tabs>
          <w:tab w:val="left" w:pos="1080"/>
        </w:tabs>
        <w:jc w:val="both"/>
      </w:pPr>
      <w:r>
        <w:t xml:space="preserve">- </w:t>
      </w:r>
      <w:r w:rsidR="00337692" w:rsidRPr="00213618">
        <w:t>сроком действия разрешения на временное проживание в целях получения образования, которое выдается на срок обучения (по очной форме по имеющим государственную аккредитацию образовательным программам высшего образования или по программе аспирантуры (адъюнктуры) в государственной образовательной или государственной научной организации на территории РФ) и 180 календарных дней после дня окончания срока обучения;</w:t>
      </w:r>
    </w:p>
    <w:p w:rsidR="00E66DF2" w:rsidRPr="00213618" w:rsidRDefault="00337692" w:rsidP="0003483B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jc w:val="both"/>
      </w:pPr>
      <w:r w:rsidRPr="00213618">
        <w:t>для постоянно проживающих в РФ иностранных граждан срок проживания определяется видом на жительство, который выдается в настоящее время бессрочно. Исключением является вид на жительство, выданный высококвалифицированному специалисту и членам его семьи, срок которого ограничен сроком действия разрешения на работу, выданного указанному специалисту, а также вид на жительство в форме карты с электронным носителем, выдаваемый сроком на десять лет (</w:t>
      </w:r>
      <w:hyperlink r:id="rId24" w:history="1">
        <w:r w:rsidRPr="00213618">
          <w:t>п. 3 ст. 8</w:t>
        </w:r>
      </w:hyperlink>
      <w:r w:rsidRPr="00213618">
        <w:t xml:space="preserve"> Закона N 115-ФЗ).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 xml:space="preserve">Вид на жительство при наличии технической возможности выдается на территории РФ (территориях отдельных субъектов РФ) в форме карты с электронным носителем информации для хранения биометрических персональных данных владельца (электронного изображения лица человека и папиллярных узоров двух пальцев его рук, пригодных для его идентификации), а также для хранения персональных данных владельца - фамилии, имени, отчества (последнее - при наличии), даты и места рождения, пола, гражданства, реквизитов документа, удостоверяющего </w:t>
      </w:r>
      <w:r w:rsidRPr="00213618">
        <w:lastRenderedPageBreak/>
        <w:t>личность иностранного гражданина (</w:t>
      </w:r>
      <w:hyperlink r:id="rId25" w:history="1">
        <w:r w:rsidRPr="00213618">
          <w:t>п. 3 ст. 8</w:t>
        </w:r>
      </w:hyperlink>
      <w:r w:rsidRPr="00213618">
        <w:t xml:space="preserve"> Закона N 115-ФЗ).</w:t>
      </w:r>
    </w:p>
    <w:p w:rsidR="00E66DF2" w:rsidRPr="004D1D2D" w:rsidRDefault="00E66DF2" w:rsidP="0003483B">
      <w:pPr>
        <w:pStyle w:val="ConsPlusNormal"/>
        <w:ind w:firstLine="709"/>
        <w:jc w:val="both"/>
        <w:rPr>
          <w:szCs w:val="34"/>
        </w:rPr>
      </w:pPr>
    </w:p>
    <w:p w:rsidR="00E66DF2" w:rsidRPr="004D1D2D" w:rsidRDefault="00337692" w:rsidP="0003483B">
      <w:pPr>
        <w:pStyle w:val="ConsPlusNormal"/>
        <w:ind w:firstLine="709"/>
        <w:jc w:val="both"/>
        <w:rPr>
          <w:szCs w:val="34"/>
        </w:rPr>
      </w:pPr>
      <w:r w:rsidRPr="004D1D2D">
        <w:rPr>
          <w:b/>
          <w:bCs/>
          <w:szCs w:val="34"/>
        </w:rPr>
        <w:t>Права иностранных граждан в РФ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Иностранные граждане пользуются правами наравне с гражданами РФ, за исключением случаев, предусмотренных федеральным законом или международным договором РФ (</w:t>
      </w:r>
      <w:hyperlink r:id="rId26" w:history="1">
        <w:r w:rsidRPr="00213618">
          <w:t>ч. 3 ст. 62</w:t>
        </w:r>
      </w:hyperlink>
      <w:r w:rsidRPr="00213618">
        <w:t xml:space="preserve"> Конституции РФ; </w:t>
      </w:r>
      <w:hyperlink r:id="rId27" w:history="1">
        <w:r w:rsidRPr="00213618">
          <w:t>п. 1 ст. 3</w:t>
        </w:r>
      </w:hyperlink>
      <w:r w:rsidRPr="00213618">
        <w:t xml:space="preserve">, </w:t>
      </w:r>
      <w:hyperlink r:id="rId28" w:history="1">
        <w:r w:rsidRPr="00213618">
          <w:t>ст. 4</w:t>
        </w:r>
      </w:hyperlink>
      <w:r w:rsidRPr="00213618">
        <w:t xml:space="preserve"> Закона N 115-ФЗ).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 xml:space="preserve">Так, </w:t>
      </w:r>
      <w:r w:rsidRPr="00D160B5">
        <w:rPr>
          <w:b/>
        </w:rPr>
        <w:t>право на свободу передвижения</w:t>
      </w:r>
      <w:r w:rsidRPr="00213618">
        <w:t xml:space="preserve"> в пределах РФ для иностранных граждан ограничено, в частности, регламентированным посещением ими отдельных территорий РФ (например, г. Комсомольска-на-Амуре и Чукотского автономного округа) (</w:t>
      </w:r>
      <w:hyperlink r:id="rId29" w:history="1">
        <w:r w:rsidRPr="00213618">
          <w:t>ч. 1 ст. 27</w:t>
        </w:r>
      </w:hyperlink>
      <w:r w:rsidRPr="00213618">
        <w:t xml:space="preserve"> Конституции РФ; </w:t>
      </w:r>
      <w:hyperlink r:id="rId30" w:history="1">
        <w:r w:rsidRPr="00213618">
          <w:t>п. 1 ст. 11</w:t>
        </w:r>
      </w:hyperlink>
      <w:r w:rsidRPr="00213618">
        <w:t xml:space="preserve"> Закона N 115-ФЗ; </w:t>
      </w:r>
      <w:hyperlink r:id="rId31" w:history="1">
        <w:r w:rsidRPr="00213618">
          <w:t>п. 2</w:t>
        </w:r>
      </w:hyperlink>
      <w:r w:rsidRPr="00213618">
        <w:t xml:space="preserve"> Перечня, утв. Постановлением Правительства РФ от 11.10.2002 N 754; </w:t>
      </w:r>
      <w:hyperlink r:id="rId32" w:history="1">
        <w:r w:rsidRPr="00213618">
          <w:t>п. п. 2</w:t>
        </w:r>
      </w:hyperlink>
      <w:r w:rsidRPr="00213618">
        <w:t xml:space="preserve">, </w:t>
      </w:r>
      <w:hyperlink r:id="rId33" w:history="1">
        <w:r w:rsidRPr="00213618">
          <w:t>17</w:t>
        </w:r>
      </w:hyperlink>
      <w:r w:rsidRPr="00213618">
        <w:t xml:space="preserve"> Перечня, утв. Постановлением Правительства РФ от 04.07.1992 N 470).</w:t>
      </w:r>
    </w:p>
    <w:p w:rsidR="00D160B5" w:rsidRDefault="00337692" w:rsidP="0003483B">
      <w:pPr>
        <w:pStyle w:val="ConsPlusNormal"/>
        <w:ind w:firstLine="709"/>
        <w:jc w:val="both"/>
      </w:pPr>
      <w:r w:rsidRPr="00213618">
        <w:t xml:space="preserve">В части </w:t>
      </w:r>
      <w:r w:rsidR="00D160B5">
        <w:rPr>
          <w:b/>
        </w:rPr>
        <w:t>права на медицинскую помощь:</w:t>
      </w:r>
      <w:r w:rsidRPr="00213618">
        <w:t xml:space="preserve"> </w:t>
      </w:r>
    </w:p>
    <w:p w:rsidR="00D160B5" w:rsidRDefault="00D160B5" w:rsidP="0003483B">
      <w:pPr>
        <w:pStyle w:val="ConsPlusNormal"/>
        <w:ind w:firstLine="709"/>
        <w:jc w:val="both"/>
      </w:pPr>
      <w:r>
        <w:t>*</w:t>
      </w:r>
      <w:r w:rsidR="00337692" w:rsidRPr="00213618">
        <w:t xml:space="preserve">Постоянно или временно проживающие в РФ иностранные граждане по общему правилу пользуются правом на бесплатную медицинскую помощь в рамках ОМС. 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 xml:space="preserve">Также </w:t>
      </w:r>
      <w:r w:rsidRPr="00D160B5">
        <w:rPr>
          <w:b/>
        </w:rPr>
        <w:t>временно пребывающим и осуществляющим трудовую деятельность на территории РФ иностранным гражданам (за некоторым исключением) предоставлено право на бесплатную медицинскую помощь при условии уплаты за них страховых взносов на ОМС в течение не менее трех лет.</w:t>
      </w:r>
      <w:r w:rsidRPr="00213618">
        <w:t xml:space="preserve"> До истечения этого срока им может быть оказана бесплатно в медицинских организациях государственной и муниципальной систем здравоохранения - скорая медицинская помощь, в частных медицинских организациях - экстренная медицинская помощь (</w:t>
      </w:r>
      <w:hyperlink r:id="rId34" w:history="1">
        <w:r w:rsidRPr="00213618">
          <w:t>ч. 1 ст. 41</w:t>
        </w:r>
      </w:hyperlink>
      <w:r w:rsidRPr="00213618">
        <w:t xml:space="preserve"> Конституции РФ; </w:t>
      </w:r>
      <w:hyperlink r:id="rId35" w:history="1">
        <w:r w:rsidRPr="00213618">
          <w:t>п. п. 11</w:t>
        </w:r>
      </w:hyperlink>
      <w:r w:rsidRPr="00213618">
        <w:t xml:space="preserve">, </w:t>
      </w:r>
      <w:hyperlink r:id="rId36" w:history="1">
        <w:r w:rsidRPr="00213618">
          <w:t>13 ч. 1 ст. 2</w:t>
        </w:r>
      </w:hyperlink>
      <w:r w:rsidRPr="00213618">
        <w:t xml:space="preserve">, </w:t>
      </w:r>
      <w:hyperlink r:id="rId37" w:history="1">
        <w:r w:rsidRPr="00213618">
          <w:t>ч. 2 ст. 11</w:t>
        </w:r>
      </w:hyperlink>
      <w:r w:rsidRPr="00213618">
        <w:t xml:space="preserve">, </w:t>
      </w:r>
      <w:hyperlink r:id="rId38" w:history="1">
        <w:r w:rsidRPr="00213618">
          <w:t>ч. 3</w:t>
        </w:r>
      </w:hyperlink>
      <w:r w:rsidRPr="00213618">
        <w:t xml:space="preserve">, </w:t>
      </w:r>
      <w:hyperlink r:id="rId39" w:history="1">
        <w:r w:rsidRPr="00213618">
          <w:t>4 ст. 19</w:t>
        </w:r>
      </w:hyperlink>
      <w:r w:rsidRPr="00213618">
        <w:t xml:space="preserve">, </w:t>
      </w:r>
      <w:hyperlink r:id="rId40" w:history="1">
        <w:r w:rsidRPr="00213618">
          <w:t>ч. 1 ст. 35</w:t>
        </w:r>
      </w:hyperlink>
      <w:r w:rsidRPr="00213618">
        <w:t xml:space="preserve"> Закона от 21.11.2011 N 323-ФЗ; </w:t>
      </w:r>
      <w:hyperlink r:id="rId41" w:history="1">
        <w:r w:rsidRPr="00213618">
          <w:t>ч. 1</w:t>
        </w:r>
      </w:hyperlink>
      <w:r w:rsidRPr="00213618">
        <w:t xml:space="preserve">, </w:t>
      </w:r>
      <w:hyperlink r:id="rId42" w:history="1">
        <w:r w:rsidRPr="00213618">
          <w:t>1.1 ст. 10</w:t>
        </w:r>
      </w:hyperlink>
      <w:r w:rsidRPr="00213618">
        <w:t xml:space="preserve">, </w:t>
      </w:r>
      <w:hyperlink r:id="rId43" w:history="1">
        <w:r w:rsidRPr="00213618">
          <w:t>ч. 1</w:t>
        </w:r>
      </w:hyperlink>
      <w:r w:rsidRPr="00213618">
        <w:t xml:space="preserve">, </w:t>
      </w:r>
      <w:hyperlink r:id="rId44" w:history="1">
        <w:r w:rsidRPr="00213618">
          <w:t>1.1 ст. 16</w:t>
        </w:r>
      </w:hyperlink>
      <w:r w:rsidRPr="00213618">
        <w:t xml:space="preserve"> Закона от 29.11.2010 N 326-ФЗ; </w:t>
      </w:r>
      <w:hyperlink r:id="rId45" w:history="1">
        <w:r w:rsidRPr="00213618">
          <w:t>п. п. 3</w:t>
        </w:r>
      </w:hyperlink>
      <w:r w:rsidRPr="00213618">
        <w:t xml:space="preserve">, </w:t>
      </w:r>
      <w:hyperlink r:id="rId46" w:history="1">
        <w:r w:rsidRPr="00213618">
          <w:t>5</w:t>
        </w:r>
      </w:hyperlink>
      <w:r w:rsidRPr="00213618">
        <w:t xml:space="preserve">, </w:t>
      </w:r>
      <w:hyperlink r:id="rId47" w:history="1">
        <w:r w:rsidRPr="00213618">
          <w:t>6</w:t>
        </w:r>
      </w:hyperlink>
      <w:r w:rsidRPr="00213618">
        <w:t xml:space="preserve"> Правил, утв. Постановлением Правительства РФ от 06.03.2013 N 186; </w:t>
      </w:r>
      <w:hyperlink r:id="rId48" w:history="1">
        <w:r w:rsidRPr="00213618">
          <w:t>Письмо</w:t>
        </w:r>
      </w:hyperlink>
      <w:r w:rsidRPr="00213618">
        <w:t xml:space="preserve"> ФФОМС от 17.08.2022 N 00-10-80-3-06/9352).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Право частной собственности на землю для иностранных граждан также ограничено. Так, они не могут обладать на праве собственности земельными участками, находящимися на приграничных территориях и на иных, установленных особо, территориях РФ в соответствии с федеральными законами. Земельные участки, находящиеся в государственной или муниципальной собственности, предоставляются им в собственность исключительно за плату. Также, по общему правилу, обладать земельными участками из земель сельскохозяйственного назначения они могут только на праве аренды (</w:t>
      </w:r>
      <w:hyperlink r:id="rId49" w:history="1">
        <w:r w:rsidRPr="00213618">
          <w:t>ч. 1 ст. 36</w:t>
        </w:r>
      </w:hyperlink>
      <w:r w:rsidRPr="00213618">
        <w:t xml:space="preserve"> Конституции РФ; </w:t>
      </w:r>
      <w:hyperlink r:id="rId50" w:history="1">
        <w:r w:rsidRPr="00213618">
          <w:t>п. 3 ст. 15</w:t>
        </w:r>
      </w:hyperlink>
      <w:r w:rsidRPr="00213618">
        <w:t xml:space="preserve">, </w:t>
      </w:r>
      <w:hyperlink r:id="rId51" w:history="1">
        <w:r w:rsidRPr="00213618">
          <w:t>п. 4 ст. 39.4</w:t>
        </w:r>
      </w:hyperlink>
      <w:r w:rsidRPr="00213618">
        <w:t xml:space="preserve"> ЗК РФ; </w:t>
      </w:r>
      <w:hyperlink r:id="rId52" w:history="1">
        <w:r w:rsidRPr="00213618">
          <w:t>ст. 3</w:t>
        </w:r>
      </w:hyperlink>
      <w:r w:rsidRPr="00213618">
        <w:t xml:space="preserve"> Закона от 24.07.2002 N 101-ФЗ).</w:t>
      </w:r>
    </w:p>
    <w:p w:rsidR="00E66DF2" w:rsidRDefault="00337692" w:rsidP="0003483B">
      <w:pPr>
        <w:pStyle w:val="ConsPlusNormal"/>
        <w:ind w:firstLine="709"/>
        <w:jc w:val="both"/>
      </w:pPr>
      <w:r w:rsidRPr="00213618">
        <w:t>Также ограничено право иностранных граждан свободно распоряжаться своими способностями к труду, выбирать род деятельности и профессию на территории РФ. Например, по общему правилу осуществлять трудовую деятельность в РФ вправе иностранный гражданин, достигший 18 лет, при наличии разрешения на работу или патента (</w:t>
      </w:r>
      <w:hyperlink r:id="rId53" w:history="1">
        <w:r w:rsidRPr="00213618">
          <w:t>ч. 1 ст. 37</w:t>
        </w:r>
      </w:hyperlink>
      <w:r w:rsidRPr="00213618">
        <w:t xml:space="preserve"> Конституции РФ; </w:t>
      </w:r>
      <w:hyperlink r:id="rId54" w:history="1">
        <w:r w:rsidRPr="00213618">
          <w:t>ст. 327.1</w:t>
        </w:r>
      </w:hyperlink>
      <w:r w:rsidRPr="00213618">
        <w:t xml:space="preserve"> ТК РФ; </w:t>
      </w:r>
      <w:hyperlink r:id="rId55" w:history="1">
        <w:r w:rsidRPr="00213618">
          <w:t>п. п. 1</w:t>
        </w:r>
      </w:hyperlink>
      <w:r w:rsidRPr="00213618">
        <w:t xml:space="preserve">, </w:t>
      </w:r>
      <w:hyperlink r:id="rId56" w:history="1">
        <w:r w:rsidRPr="00213618">
          <w:t>4 ст. 13</w:t>
        </w:r>
      </w:hyperlink>
      <w:r w:rsidRPr="00213618">
        <w:t xml:space="preserve"> Закона N 115-ФЗ).</w:t>
      </w:r>
    </w:p>
    <w:p w:rsidR="004D1D2D" w:rsidRPr="004D1D2D" w:rsidRDefault="004D1D2D" w:rsidP="004D1D2D">
      <w:pPr>
        <w:pStyle w:val="ConsPlusNormal"/>
        <w:ind w:firstLine="709"/>
        <w:jc w:val="both"/>
        <w:rPr>
          <w:i/>
        </w:rPr>
      </w:pPr>
      <w:r w:rsidRPr="004D1D2D">
        <w:rPr>
          <w:i/>
        </w:rPr>
        <w:t>Разрешение на работу - документ, подтверждающий право иностранного гражданина, прибывшего в РФ в порядке, требующем получения визы, и в установленных случаях - других категорий иностранных граждан, на временное осуществление на территории РФ трудовой деятельности (</w:t>
      </w:r>
      <w:hyperlink r:id="rId57" w:history="1">
        <w:r w:rsidRPr="004D1D2D">
          <w:rPr>
            <w:i/>
          </w:rPr>
          <w:t>п. 1 ст. 2</w:t>
        </w:r>
      </w:hyperlink>
      <w:r w:rsidRPr="004D1D2D">
        <w:rPr>
          <w:i/>
        </w:rPr>
        <w:t xml:space="preserve"> Закона N 115-ФЗ).</w:t>
      </w:r>
    </w:p>
    <w:p w:rsidR="004D1D2D" w:rsidRPr="00213618" w:rsidRDefault="004D1D2D" w:rsidP="004D1D2D">
      <w:pPr>
        <w:pStyle w:val="ConsPlusNormal"/>
        <w:ind w:firstLine="709"/>
        <w:jc w:val="both"/>
      </w:pPr>
      <w:r w:rsidRPr="004D1D2D">
        <w:rPr>
          <w:i/>
        </w:rPr>
        <w:t>Патент - документ, подтверждающий право иностранного гражданина, прибывшего в Российскую Федерацию в безвизовом порядке, за исключением отдельных категорий иностранных граждан, на временное осуществление на территории субъекта РФ трудовой деятельности (</w:t>
      </w:r>
      <w:hyperlink r:id="rId58" w:history="1">
        <w:r w:rsidRPr="004D1D2D">
          <w:rPr>
            <w:i/>
          </w:rPr>
          <w:t>п. 1 ст. 2</w:t>
        </w:r>
      </w:hyperlink>
      <w:r w:rsidRPr="004D1D2D">
        <w:rPr>
          <w:i/>
        </w:rPr>
        <w:t xml:space="preserve"> Закона N 115-ФЗ).</w:t>
      </w:r>
    </w:p>
    <w:p w:rsidR="00E66DF2" w:rsidRPr="00213618" w:rsidRDefault="00E66DF2" w:rsidP="0003483B">
      <w:pPr>
        <w:pStyle w:val="ConsPlusNormal"/>
        <w:ind w:firstLine="709"/>
        <w:jc w:val="both"/>
      </w:pPr>
    </w:p>
    <w:p w:rsidR="00E66DF2" w:rsidRPr="00213618" w:rsidRDefault="00337692" w:rsidP="0003483B">
      <w:pPr>
        <w:pStyle w:val="ConsPlusNormal"/>
        <w:ind w:firstLine="709"/>
        <w:jc w:val="both"/>
      </w:pPr>
      <w:bookmarkStart w:id="0" w:name="Par30"/>
      <w:bookmarkEnd w:id="0"/>
      <w:r w:rsidRPr="00213618">
        <w:t>Данный порядок не распространяется, например, на иностранных граждан (</w:t>
      </w:r>
      <w:hyperlink r:id="rId59" w:history="1">
        <w:r w:rsidRPr="00213618">
          <w:t>п. 4 ст. 13</w:t>
        </w:r>
      </w:hyperlink>
      <w:r w:rsidRPr="00213618">
        <w:t xml:space="preserve"> Закона N 115-ФЗ):</w:t>
      </w:r>
    </w:p>
    <w:p w:rsidR="00E66DF2" w:rsidRPr="00213618" w:rsidRDefault="00337692" w:rsidP="0003483B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jc w:val="both"/>
      </w:pPr>
      <w:r w:rsidRPr="00213618">
        <w:t>постоянно или временно проживающих в РФ. При этом по общему правилу работник, временно проживающий в РФ, вправе работать только на территории того субъекта РФ, в котором он имеет право временного проживания (</w:t>
      </w:r>
      <w:hyperlink r:id="rId60" w:history="1">
        <w:r w:rsidRPr="00213618">
          <w:t>п. п. 5</w:t>
        </w:r>
      </w:hyperlink>
      <w:r w:rsidRPr="00213618">
        <w:t xml:space="preserve">, </w:t>
      </w:r>
      <w:hyperlink r:id="rId61" w:history="1">
        <w:r w:rsidRPr="00213618">
          <w:t>6 ст. 13</w:t>
        </w:r>
      </w:hyperlink>
      <w:r w:rsidRPr="00213618">
        <w:t xml:space="preserve"> Закона N 115-ФЗ; </w:t>
      </w:r>
      <w:hyperlink r:id="rId62" w:history="1">
        <w:r w:rsidRPr="00213618">
          <w:t>п. 2</w:t>
        </w:r>
      </w:hyperlink>
      <w:r w:rsidRPr="00213618">
        <w:t xml:space="preserve"> Приложения, утв. Приказом </w:t>
      </w:r>
      <w:proofErr w:type="spellStart"/>
      <w:r w:rsidRPr="00213618">
        <w:t>Минздравсоцразвития</w:t>
      </w:r>
      <w:proofErr w:type="spellEnd"/>
      <w:r w:rsidRPr="00213618">
        <w:t xml:space="preserve"> России от 28.07.2010 N 564н);</w:t>
      </w:r>
    </w:p>
    <w:p w:rsidR="00E66DF2" w:rsidRPr="00213618" w:rsidRDefault="00337692" w:rsidP="0003483B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jc w:val="both"/>
      </w:pPr>
      <w:r w:rsidRPr="00213618">
        <w:lastRenderedPageBreak/>
        <w:t xml:space="preserve">являющихся участниками Государственной </w:t>
      </w:r>
      <w:hyperlink r:id="rId63" w:history="1">
        <w:r w:rsidRPr="00213618">
          <w:t>программы</w:t>
        </w:r>
      </w:hyperlink>
      <w:r w:rsidRPr="00213618">
        <w:t xml:space="preserve"> по оказанию содействия добровольному переселению в РФ соотечественников, проживающих за рубежом, и членов их семей, переселяющихся совместно с ними в РФ;</w:t>
      </w:r>
    </w:p>
    <w:p w:rsidR="00E66DF2" w:rsidRPr="00213618" w:rsidRDefault="00337692" w:rsidP="0003483B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jc w:val="both"/>
      </w:pPr>
      <w:r w:rsidRPr="00213618">
        <w:t>обучающихся в РФ в профессиональных образовательных организациях и образовательных организациях высшего образования и научных организациях и выполняющих работы (оказывающих услуги) в течение каникул или работающих в свободное от учебы время, в частности, в этих образовательных и научных организациях;</w:t>
      </w:r>
    </w:p>
    <w:p w:rsidR="00E66DF2" w:rsidRPr="00213618" w:rsidRDefault="00337692" w:rsidP="0003483B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jc w:val="both"/>
      </w:pPr>
      <w:r w:rsidRPr="00213618">
        <w:t>признанных беженцами на территории РФ, - до утраты ими или лишения их статуса беженца;</w:t>
      </w:r>
    </w:p>
    <w:p w:rsidR="00E66DF2" w:rsidRPr="00213618" w:rsidRDefault="00337692" w:rsidP="0003483B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jc w:val="both"/>
      </w:pPr>
      <w:r w:rsidRPr="00213618">
        <w:t>получивших временное убежище на территории РФ, - до утраты ими или лишения их временного убежища.</w:t>
      </w:r>
    </w:p>
    <w:p w:rsidR="004D1D2D" w:rsidRDefault="00337692" w:rsidP="004D1D2D">
      <w:pPr>
        <w:pStyle w:val="ConsPlusNormal"/>
        <w:ind w:firstLine="709"/>
        <w:jc w:val="both"/>
      </w:pPr>
      <w:r w:rsidRPr="00213618">
        <w:t>По общему правилу временно пребывающий иностранный гражданин не вправе трудиться вне пределов субъекта РФ, на территории которого ему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 (</w:t>
      </w:r>
      <w:hyperlink r:id="rId64" w:history="1">
        <w:r w:rsidRPr="00213618">
          <w:t>п. 4.2</w:t>
        </w:r>
      </w:hyperlink>
      <w:r w:rsidRPr="00213618">
        <w:t xml:space="preserve">, </w:t>
      </w:r>
      <w:hyperlink r:id="rId65" w:history="1">
        <w:proofErr w:type="spellStart"/>
        <w:r w:rsidRPr="00213618">
          <w:t>пп</w:t>
        </w:r>
        <w:proofErr w:type="spellEnd"/>
        <w:r w:rsidRPr="00213618">
          <w:t>. 1 п. 6 ст. 13</w:t>
        </w:r>
      </w:hyperlink>
      <w:r w:rsidRPr="00213618">
        <w:t xml:space="preserve"> Закона N 115-ФЗ).</w:t>
      </w:r>
    </w:p>
    <w:p w:rsidR="004D1D2D" w:rsidRPr="004D1D2D" w:rsidRDefault="004D1D2D" w:rsidP="004D1D2D">
      <w:pPr>
        <w:pStyle w:val="ConsPlusNormal"/>
        <w:ind w:firstLine="709"/>
        <w:jc w:val="both"/>
        <w:rPr>
          <w:i/>
        </w:rPr>
      </w:pPr>
      <w:r w:rsidRPr="004D1D2D">
        <w:rPr>
          <w:i/>
        </w:rPr>
        <w:t>Иностранный гражданин не вправе, в частности (</w:t>
      </w:r>
      <w:hyperlink r:id="rId66" w:history="1">
        <w:r w:rsidRPr="004D1D2D">
          <w:rPr>
            <w:i/>
          </w:rPr>
          <w:t>п. п. 1</w:t>
        </w:r>
      </w:hyperlink>
      <w:r w:rsidRPr="004D1D2D">
        <w:rPr>
          <w:i/>
        </w:rPr>
        <w:t xml:space="preserve">, </w:t>
      </w:r>
      <w:hyperlink r:id="rId67" w:history="1">
        <w:r w:rsidRPr="004D1D2D">
          <w:rPr>
            <w:i/>
          </w:rPr>
          <w:t>3 ст. 56</w:t>
        </w:r>
      </w:hyperlink>
      <w:r w:rsidRPr="004D1D2D">
        <w:rPr>
          <w:i/>
        </w:rPr>
        <w:t xml:space="preserve"> КТМ РФ; </w:t>
      </w:r>
      <w:hyperlink r:id="rId68" w:history="1">
        <w:r w:rsidRPr="004D1D2D">
          <w:rPr>
            <w:i/>
          </w:rPr>
          <w:t>п. 3 ст. 1247</w:t>
        </w:r>
      </w:hyperlink>
      <w:r w:rsidRPr="004D1D2D">
        <w:rPr>
          <w:i/>
        </w:rPr>
        <w:t xml:space="preserve"> ГК РФ; </w:t>
      </w:r>
      <w:hyperlink r:id="rId69" w:history="1">
        <w:r w:rsidRPr="004D1D2D">
          <w:rPr>
            <w:i/>
          </w:rPr>
          <w:t>ст. 2</w:t>
        </w:r>
      </w:hyperlink>
      <w:r w:rsidRPr="004D1D2D">
        <w:rPr>
          <w:i/>
        </w:rPr>
        <w:t xml:space="preserve"> Основ законодательства РФ о нотариате; </w:t>
      </w:r>
      <w:hyperlink r:id="rId70" w:history="1">
        <w:r w:rsidRPr="004D1D2D">
          <w:rPr>
            <w:i/>
          </w:rPr>
          <w:t>ст. 12</w:t>
        </w:r>
      </w:hyperlink>
      <w:r w:rsidRPr="004D1D2D">
        <w:rPr>
          <w:i/>
        </w:rPr>
        <w:t xml:space="preserve">, </w:t>
      </w:r>
      <w:hyperlink r:id="rId71" w:history="1">
        <w:r w:rsidRPr="004D1D2D">
          <w:rPr>
            <w:i/>
          </w:rPr>
          <w:t>п. 1 ст. 14</w:t>
        </w:r>
      </w:hyperlink>
      <w:r w:rsidRPr="004D1D2D">
        <w:rPr>
          <w:i/>
        </w:rPr>
        <w:t xml:space="preserve"> Закона N 115-ФЗ; </w:t>
      </w:r>
      <w:hyperlink r:id="rId72" w:history="1">
        <w:r w:rsidRPr="004D1D2D">
          <w:rPr>
            <w:i/>
          </w:rPr>
          <w:t>ст. 13</w:t>
        </w:r>
      </w:hyperlink>
      <w:r w:rsidRPr="004D1D2D">
        <w:rPr>
          <w:i/>
        </w:rPr>
        <w:t xml:space="preserve"> Закона от 31.05.2001 N 73-ФЗ; </w:t>
      </w:r>
      <w:hyperlink r:id="rId73" w:history="1">
        <w:r w:rsidRPr="004D1D2D">
          <w:rPr>
            <w:i/>
          </w:rPr>
          <w:t>п. 3</w:t>
        </w:r>
      </w:hyperlink>
      <w:r w:rsidRPr="004D1D2D">
        <w:rPr>
          <w:i/>
        </w:rPr>
        <w:t xml:space="preserve"> Перечня, утв. Постановлением Правительства РФ от 11.10.2002 N 755):</w:t>
      </w:r>
    </w:p>
    <w:p w:rsidR="004D1D2D" w:rsidRPr="004D1D2D" w:rsidRDefault="004D1D2D" w:rsidP="004D1D2D">
      <w:pPr>
        <w:pStyle w:val="ConsPlusNormal"/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i/>
        </w:rPr>
      </w:pPr>
      <w:r w:rsidRPr="004D1D2D">
        <w:rPr>
          <w:i/>
        </w:rPr>
        <w:t>находиться на муниципальной службе;</w:t>
      </w:r>
    </w:p>
    <w:p w:rsidR="004D1D2D" w:rsidRPr="004D1D2D" w:rsidRDefault="004D1D2D" w:rsidP="004D1D2D">
      <w:pPr>
        <w:pStyle w:val="ConsPlusNormal"/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i/>
        </w:rPr>
      </w:pPr>
      <w:r w:rsidRPr="004D1D2D">
        <w:rPr>
          <w:i/>
        </w:rPr>
        <w:t>замещать должности капитана, старшего механика в составе экипажа судна, плавающего под Государственным флагом РФ;</w:t>
      </w:r>
    </w:p>
    <w:p w:rsidR="004D1D2D" w:rsidRPr="004D1D2D" w:rsidRDefault="004D1D2D" w:rsidP="004D1D2D">
      <w:pPr>
        <w:pStyle w:val="ConsPlusNormal"/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i/>
        </w:rPr>
      </w:pPr>
      <w:r w:rsidRPr="004D1D2D">
        <w:rPr>
          <w:i/>
        </w:rPr>
        <w:t>быть членом экипажа военного корабля РФ или другого эксплуатируемого в некоммерческих целях судна, а также командиром экспериментального воздушного судна;</w:t>
      </w:r>
    </w:p>
    <w:p w:rsidR="004D1D2D" w:rsidRPr="004D1D2D" w:rsidRDefault="004D1D2D" w:rsidP="004D1D2D">
      <w:pPr>
        <w:pStyle w:val="ConsPlusNormal"/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i/>
        </w:rPr>
      </w:pPr>
      <w:r w:rsidRPr="004D1D2D">
        <w:rPr>
          <w:i/>
        </w:rPr>
        <w:t xml:space="preserve">работать на объектах и в организациях, деятельность которых связана с обеспечением безопасности РФ (например, в организациях, в состав которых входят </w:t>
      </w:r>
      <w:proofErr w:type="spellStart"/>
      <w:r w:rsidRPr="004D1D2D">
        <w:rPr>
          <w:i/>
        </w:rPr>
        <w:t>радиационно</w:t>
      </w:r>
      <w:proofErr w:type="spellEnd"/>
      <w:r w:rsidRPr="004D1D2D">
        <w:rPr>
          <w:i/>
        </w:rPr>
        <w:t xml:space="preserve"> опасные и </w:t>
      </w:r>
      <w:proofErr w:type="spellStart"/>
      <w:r w:rsidRPr="004D1D2D">
        <w:rPr>
          <w:i/>
        </w:rPr>
        <w:t>ядерно</w:t>
      </w:r>
      <w:proofErr w:type="spellEnd"/>
      <w:r w:rsidRPr="004D1D2D">
        <w:rPr>
          <w:i/>
        </w:rPr>
        <w:t xml:space="preserve"> опасные производства);</w:t>
      </w:r>
    </w:p>
    <w:p w:rsidR="004D1D2D" w:rsidRPr="004D1D2D" w:rsidRDefault="004D1D2D" w:rsidP="004D1D2D">
      <w:pPr>
        <w:pStyle w:val="ConsPlusNormal"/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i/>
        </w:rPr>
      </w:pPr>
      <w:r w:rsidRPr="004D1D2D">
        <w:rPr>
          <w:i/>
        </w:rPr>
        <w:t>быть нотариусом или патентным поверенным;</w:t>
      </w:r>
    </w:p>
    <w:p w:rsidR="004D1D2D" w:rsidRPr="004D1D2D" w:rsidRDefault="004D1D2D" w:rsidP="004D1D2D">
      <w:pPr>
        <w:pStyle w:val="ConsPlusNormal"/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i/>
        </w:rPr>
      </w:pPr>
      <w:r w:rsidRPr="004D1D2D">
        <w:rPr>
          <w:i/>
        </w:rPr>
        <w:t>занимать должность эксперта в государственных судебно-экспертных учреждениях;</w:t>
      </w:r>
    </w:p>
    <w:p w:rsidR="00E66DF2" w:rsidRPr="004D1D2D" w:rsidRDefault="004D1D2D" w:rsidP="004D1D2D">
      <w:pPr>
        <w:pStyle w:val="ConsPlusNormal"/>
        <w:ind w:firstLine="709"/>
        <w:jc w:val="both"/>
        <w:rPr>
          <w:i/>
        </w:rPr>
      </w:pPr>
      <w:r w:rsidRPr="004D1D2D">
        <w:rPr>
          <w:i/>
        </w:rPr>
        <w:t>избирать и быть избранным в федеральные и региональные органы государственной власти, а также участвовать в референдуме РФ и референдумах субъектов РФ (постоянно проживающие в РФ иностранные граждане в отдельных случаях имеют право избирать и быть избранными в органы местного самоуправления, а также участвовать в местном референдуме).</w:t>
      </w:r>
    </w:p>
    <w:p w:rsidR="00E66DF2" w:rsidRPr="004D1D2D" w:rsidRDefault="00E66DF2" w:rsidP="004D1D2D">
      <w:pPr>
        <w:pStyle w:val="ConsPlusNormal"/>
        <w:ind w:firstLine="709"/>
        <w:jc w:val="both"/>
        <w:rPr>
          <w:i/>
        </w:rPr>
      </w:pPr>
    </w:p>
    <w:p w:rsidR="00E66DF2" w:rsidRPr="00D160B5" w:rsidRDefault="00337692" w:rsidP="0003483B">
      <w:pPr>
        <w:pStyle w:val="ConsPlusNormal"/>
        <w:ind w:firstLine="709"/>
        <w:jc w:val="both"/>
        <w:rPr>
          <w:szCs w:val="34"/>
        </w:rPr>
      </w:pPr>
      <w:bookmarkStart w:id="1" w:name="Par42"/>
      <w:bookmarkEnd w:id="1"/>
      <w:r w:rsidRPr="00D160B5">
        <w:rPr>
          <w:b/>
          <w:bCs/>
          <w:szCs w:val="34"/>
        </w:rPr>
        <w:t>Обязанности иностранных граждан в РФ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Иностранные граждане также несут обязанности наравне с гражданами РФ, за исключением случаев, предусмотренных федеральным законом или международным договором РФ (</w:t>
      </w:r>
      <w:hyperlink r:id="rId74" w:history="1">
        <w:r w:rsidRPr="00213618">
          <w:t>ч. 3 ст. 62</w:t>
        </w:r>
      </w:hyperlink>
      <w:r w:rsidRPr="00213618">
        <w:t xml:space="preserve"> Конституции РФ; </w:t>
      </w:r>
      <w:hyperlink r:id="rId75" w:history="1">
        <w:r w:rsidRPr="00213618">
          <w:t>ст. 4</w:t>
        </w:r>
      </w:hyperlink>
      <w:r w:rsidRPr="00213618">
        <w:t xml:space="preserve"> Закона N 115-ФЗ).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Кроме того, иностранные граждане (в зависимости от своего статуса на территории РФ) обязаны, в частности:</w:t>
      </w:r>
    </w:p>
    <w:p w:rsidR="00E66DF2" w:rsidRDefault="0003483B" w:rsidP="0003483B">
      <w:pPr>
        <w:pStyle w:val="ConsPlusNormal"/>
        <w:jc w:val="both"/>
      </w:pPr>
      <w:r>
        <w:t xml:space="preserve">- </w:t>
      </w:r>
      <w:r w:rsidR="00337692" w:rsidRPr="00213618">
        <w:t>при въезде в РФ заполнить миграционную карту, а при выезде из РФ - сдать ее должностному лицу пограничного органа федеральной службы безопасности в пункте пропуска через Государственную границу РФ при отсутствии основания для освобождения от заполнения миграционной карты (</w:t>
      </w:r>
      <w:hyperlink r:id="rId76" w:history="1">
        <w:r w:rsidR="00337692" w:rsidRPr="00213618">
          <w:t>п. 3 ст. 30</w:t>
        </w:r>
      </w:hyperlink>
      <w:r w:rsidR="00337692" w:rsidRPr="00213618">
        <w:t xml:space="preserve"> Закона N 115-ФЗ; </w:t>
      </w:r>
      <w:hyperlink r:id="rId77" w:history="1">
        <w:r w:rsidR="00337692" w:rsidRPr="00213618">
          <w:t>ст. 25.9</w:t>
        </w:r>
      </w:hyperlink>
      <w:r w:rsidR="00337692" w:rsidRPr="00213618">
        <w:t xml:space="preserve"> Закона от 15.08.1996 N 114-ФЗ);</w:t>
      </w:r>
    </w:p>
    <w:p w:rsidR="0003483B" w:rsidRPr="0003483B" w:rsidRDefault="0003483B" w:rsidP="0003483B">
      <w:pPr>
        <w:pStyle w:val="ConsPlusNormal"/>
        <w:ind w:firstLine="709"/>
        <w:jc w:val="both"/>
        <w:rPr>
          <w:i/>
        </w:rPr>
      </w:pPr>
      <w:r w:rsidRPr="0003483B">
        <w:rPr>
          <w:i/>
        </w:rPr>
        <w:t>Без миграционной карты въезжают в РФ отдельные категории лиц, в частности (</w:t>
      </w:r>
      <w:hyperlink r:id="rId78" w:history="1">
        <w:r w:rsidRPr="0003483B">
          <w:rPr>
            <w:i/>
          </w:rPr>
          <w:t>п. 8 ст. 97</w:t>
        </w:r>
      </w:hyperlink>
      <w:r w:rsidRPr="0003483B">
        <w:rPr>
          <w:i/>
        </w:rPr>
        <w:t xml:space="preserve"> Договора о Евразийском экономическом союзе от 29.05.2014; </w:t>
      </w:r>
      <w:hyperlink r:id="rId79" w:history="1">
        <w:r w:rsidRPr="0003483B">
          <w:rPr>
            <w:i/>
          </w:rPr>
          <w:t>п. 1 ст. 2</w:t>
        </w:r>
      </w:hyperlink>
      <w:r w:rsidRPr="0003483B">
        <w:rPr>
          <w:i/>
        </w:rPr>
        <w:t xml:space="preserve"> Соглашения между РФ и Республикой Беларусь от 24.01.2006; </w:t>
      </w:r>
      <w:hyperlink r:id="rId80" w:history="1">
        <w:r w:rsidRPr="0003483B">
          <w:rPr>
            <w:i/>
          </w:rPr>
          <w:t>п. 2 ст. 3</w:t>
        </w:r>
      </w:hyperlink>
      <w:r w:rsidRPr="0003483B">
        <w:rPr>
          <w:i/>
        </w:rPr>
        <w:t xml:space="preserve"> Соглашения между Правительством РФ и Правительством Республики Беларусь от 05.10.2004):</w:t>
      </w:r>
    </w:p>
    <w:p w:rsidR="0003483B" w:rsidRPr="0003483B" w:rsidRDefault="0003483B" w:rsidP="0003483B">
      <w:pPr>
        <w:pStyle w:val="ConsPlusNormal"/>
        <w:jc w:val="both"/>
        <w:rPr>
          <w:i/>
        </w:rPr>
      </w:pPr>
      <w:r w:rsidRPr="0003483B">
        <w:rPr>
          <w:i/>
        </w:rPr>
        <w:t>- члены экипажей воздушных судов гражданской авиации при нахождении в аэропортах;</w:t>
      </w:r>
    </w:p>
    <w:p w:rsidR="0003483B" w:rsidRPr="0003483B" w:rsidRDefault="0003483B" w:rsidP="0003483B">
      <w:pPr>
        <w:pStyle w:val="ConsPlusNormal"/>
        <w:jc w:val="both"/>
        <w:rPr>
          <w:i/>
        </w:rPr>
      </w:pPr>
      <w:r w:rsidRPr="0003483B">
        <w:rPr>
          <w:i/>
        </w:rPr>
        <w:t xml:space="preserve">- иностранные граждане, временно или </w:t>
      </w:r>
      <w:proofErr w:type="gramStart"/>
      <w:r w:rsidRPr="0003483B">
        <w:rPr>
          <w:i/>
        </w:rPr>
        <w:t>постоянно проживающие на территории РФ</w:t>
      </w:r>
      <w:proofErr w:type="gramEnd"/>
      <w:r w:rsidRPr="0003483B">
        <w:rPr>
          <w:i/>
        </w:rPr>
        <w:t xml:space="preserve"> или Республики Беларусь;</w:t>
      </w:r>
    </w:p>
    <w:p w:rsidR="0003483B" w:rsidRPr="0003483B" w:rsidRDefault="0003483B" w:rsidP="0003483B">
      <w:pPr>
        <w:pStyle w:val="ConsPlusNormal"/>
        <w:jc w:val="both"/>
        <w:rPr>
          <w:i/>
        </w:rPr>
      </w:pPr>
      <w:r w:rsidRPr="0003483B">
        <w:rPr>
          <w:i/>
        </w:rPr>
        <w:lastRenderedPageBreak/>
        <w:t>- граждане Республики Беларусь;</w:t>
      </w:r>
    </w:p>
    <w:p w:rsidR="0003483B" w:rsidRPr="0003483B" w:rsidRDefault="0003483B" w:rsidP="0003483B">
      <w:pPr>
        <w:pStyle w:val="ConsPlusNormal"/>
        <w:jc w:val="both"/>
        <w:rPr>
          <w:i/>
        </w:rPr>
      </w:pPr>
      <w:r w:rsidRPr="0003483B">
        <w:rPr>
          <w:i/>
        </w:rPr>
        <w:t>- граждане иных государств - членов ЕАЭС (Республики Казахстан, Республики Армения, Кыргызской Республики) при въезде в РФ на срок не более 30 суток по документам, допускающим проставление отметок о пересечении государственной границы.</w:t>
      </w:r>
    </w:p>
    <w:p w:rsidR="00E66DF2" w:rsidRPr="00213618" w:rsidRDefault="00D160B5" w:rsidP="00D160B5">
      <w:pPr>
        <w:pStyle w:val="ConsPlusNormal"/>
        <w:jc w:val="both"/>
      </w:pPr>
      <w:bookmarkStart w:id="2" w:name="Par57"/>
      <w:bookmarkEnd w:id="2"/>
      <w:r>
        <w:t xml:space="preserve">- </w:t>
      </w:r>
      <w:r w:rsidR="00337692" w:rsidRPr="00213618">
        <w:t>соблюдать правила миграционного учета (</w:t>
      </w:r>
      <w:hyperlink r:id="rId81" w:history="1">
        <w:r w:rsidR="00337692" w:rsidRPr="00213618">
          <w:t>ч. 1 ст. 20</w:t>
        </w:r>
      </w:hyperlink>
      <w:r w:rsidR="00337692" w:rsidRPr="00213618">
        <w:t xml:space="preserve"> Закона от 18.07.2006 N 109-ФЗ; </w:t>
      </w:r>
      <w:hyperlink r:id="rId82" w:history="1">
        <w:r w:rsidR="00337692" w:rsidRPr="00213618">
          <w:t>п. 20</w:t>
        </w:r>
      </w:hyperlink>
      <w:r w:rsidR="00337692" w:rsidRPr="00213618">
        <w:t xml:space="preserve"> Правил, утв. Постановлением Правительства РФ от 15.01.2007 N 9);</w:t>
      </w:r>
    </w:p>
    <w:p w:rsidR="00E66DF2" w:rsidRPr="00213618" w:rsidRDefault="0003483B" w:rsidP="00D160B5">
      <w:pPr>
        <w:pStyle w:val="ConsPlusNormal"/>
        <w:jc w:val="both"/>
      </w:pPr>
      <w:r>
        <w:t xml:space="preserve">- </w:t>
      </w:r>
      <w:r w:rsidR="00337692" w:rsidRPr="00213618">
        <w:t>иметь (в случае временного пребывания на территории РФ) действующий на территории РФ договор (полис) ДМС, либо договор о предоставлении платных медицинских услуг, заключенный с медицинской организацией в субъекте РФ, на территории которого иностранный гражданин намерен осуществлять трудовую деятельность, либо полис ОМС (</w:t>
      </w:r>
      <w:hyperlink r:id="rId83" w:history="1">
        <w:r w:rsidR="00337692" w:rsidRPr="00213618">
          <w:t>п. 5.1 ст. 5</w:t>
        </w:r>
      </w:hyperlink>
      <w:r w:rsidR="00337692" w:rsidRPr="00213618">
        <w:t xml:space="preserve">, </w:t>
      </w:r>
      <w:hyperlink r:id="rId84" w:history="1">
        <w:r w:rsidR="00337692" w:rsidRPr="00213618">
          <w:t>п. 14 ст. 13.2</w:t>
        </w:r>
      </w:hyperlink>
      <w:r w:rsidR="00337692" w:rsidRPr="00213618">
        <w:t xml:space="preserve"> Закона N 115-ФЗ);</w:t>
      </w:r>
    </w:p>
    <w:p w:rsidR="00D160B5" w:rsidRDefault="00D160B5" w:rsidP="00D160B5">
      <w:pPr>
        <w:pStyle w:val="ConsPlusNormal"/>
        <w:jc w:val="both"/>
      </w:pPr>
      <w:r>
        <w:t xml:space="preserve">- </w:t>
      </w:r>
      <w:r w:rsidR="00337692" w:rsidRPr="00213618">
        <w:t>выехать из РФ по истечении или после сокращения срока, установленного для законного нахождения на территории РФ, при аннулировании разрешения на временное проживание, разрешения на временное проживание в целях получения образования или вида на жительство, а также в иных предусмотренных законодательством случаях. При неисполнении этой обязанности лицо подлежит депортации (</w:t>
      </w:r>
      <w:hyperlink r:id="rId85" w:history="1">
        <w:r w:rsidR="00337692" w:rsidRPr="00213618">
          <w:t>п. 2 ст. 5</w:t>
        </w:r>
      </w:hyperlink>
      <w:r w:rsidR="00337692" w:rsidRPr="00213618">
        <w:t xml:space="preserve">, </w:t>
      </w:r>
      <w:hyperlink r:id="rId86" w:history="1">
        <w:r w:rsidR="00337692" w:rsidRPr="00213618">
          <w:t>п. 11 ст. 13.2</w:t>
        </w:r>
      </w:hyperlink>
      <w:r w:rsidR="00337692" w:rsidRPr="00213618">
        <w:t xml:space="preserve">, </w:t>
      </w:r>
      <w:hyperlink r:id="rId87" w:history="1">
        <w:r w:rsidR="00337692" w:rsidRPr="00213618">
          <w:t>п. п. 1</w:t>
        </w:r>
      </w:hyperlink>
      <w:r w:rsidR="00337692" w:rsidRPr="00213618">
        <w:t xml:space="preserve"> - </w:t>
      </w:r>
      <w:hyperlink r:id="rId88" w:history="1">
        <w:r w:rsidR="00337692" w:rsidRPr="00213618">
          <w:t>3 ст. 31</w:t>
        </w:r>
      </w:hyperlink>
      <w:r w:rsidR="00337692" w:rsidRPr="00213618">
        <w:t xml:space="preserve"> Закона N 115-ФЗ);</w:t>
      </w:r>
    </w:p>
    <w:p w:rsidR="00E66DF2" w:rsidRPr="00213618" w:rsidRDefault="00D160B5" w:rsidP="00D160B5">
      <w:pPr>
        <w:pStyle w:val="ConsPlusNormal"/>
        <w:jc w:val="both"/>
      </w:pPr>
      <w:r>
        <w:t xml:space="preserve">- </w:t>
      </w:r>
      <w:r w:rsidR="00337692" w:rsidRPr="00213618">
        <w:t xml:space="preserve">в течение двух месяцев (при наличии уважительных причин - шести месяцев) по истечении очередного года со дня получения разрешения на временное проживание в РФ подавать </w:t>
      </w:r>
      <w:hyperlink r:id="rId89" w:history="1">
        <w:r w:rsidR="00337692" w:rsidRPr="00213618">
          <w:t>уведомление</w:t>
        </w:r>
      </w:hyperlink>
      <w:r w:rsidR="00337692" w:rsidRPr="00213618">
        <w:t xml:space="preserve"> о подтверждении своего временного проживания в РФ с приложением документа, подтверждающего размер и источник дохода за указанный год. Иностранные граждане, получившие разрешение на временное проживание в целях получения образования, освобождаются от подачи такого уведомления (</w:t>
      </w:r>
      <w:hyperlink r:id="rId90" w:history="1">
        <w:r w:rsidR="00337692" w:rsidRPr="00213618">
          <w:t>п. 9 ст. 6</w:t>
        </w:r>
      </w:hyperlink>
      <w:r w:rsidR="00337692" w:rsidRPr="00213618">
        <w:t xml:space="preserve">, </w:t>
      </w:r>
      <w:hyperlink r:id="rId91" w:history="1">
        <w:r w:rsidR="00337692" w:rsidRPr="00213618">
          <w:t>п. 11 ст. 6.2</w:t>
        </w:r>
      </w:hyperlink>
      <w:r w:rsidR="00337692" w:rsidRPr="00213618">
        <w:t xml:space="preserve"> Закона N 115-ФЗ);</w:t>
      </w:r>
    </w:p>
    <w:p w:rsidR="00E66DF2" w:rsidRPr="00213618" w:rsidRDefault="00D160B5" w:rsidP="00D160B5">
      <w:pPr>
        <w:pStyle w:val="ConsPlusNormal"/>
        <w:jc w:val="both"/>
      </w:pPr>
      <w:r>
        <w:t xml:space="preserve">- </w:t>
      </w:r>
      <w:r w:rsidR="00337692" w:rsidRPr="00213618">
        <w:t>подавать в установленные сроки заявление о замене вида на жительство при наступлении определенных обстоятельств (</w:t>
      </w:r>
      <w:hyperlink r:id="rId92" w:history="1">
        <w:r w:rsidR="00337692" w:rsidRPr="00213618">
          <w:t>п. 6 ст. 8</w:t>
        </w:r>
      </w:hyperlink>
      <w:r w:rsidR="00337692" w:rsidRPr="00213618">
        <w:t xml:space="preserve"> Закона N 115-ФЗ);</w:t>
      </w:r>
    </w:p>
    <w:p w:rsidR="00E66DF2" w:rsidRPr="00213618" w:rsidRDefault="00D160B5" w:rsidP="00D160B5">
      <w:pPr>
        <w:pStyle w:val="ConsPlusNormal"/>
        <w:jc w:val="both"/>
      </w:pPr>
      <w:r>
        <w:t xml:space="preserve">- </w:t>
      </w:r>
      <w:r w:rsidR="00337692" w:rsidRPr="00213618">
        <w:t>в течение двух месяцев (при наличии уважительных причин - шести месяцев) со дня истечения очередного года со дня получения вида на жительство подтверждать свое постоянное проживание в РФ (</w:t>
      </w:r>
      <w:hyperlink r:id="rId93" w:history="1">
        <w:r w:rsidR="00337692" w:rsidRPr="00213618">
          <w:t>п. 11 ст. 8</w:t>
        </w:r>
      </w:hyperlink>
      <w:r w:rsidR="00337692" w:rsidRPr="00213618">
        <w:t xml:space="preserve"> Закона N 115-ФЗ).</w:t>
      </w:r>
    </w:p>
    <w:p w:rsidR="00E66DF2" w:rsidRPr="00213618" w:rsidRDefault="00337692" w:rsidP="00D160B5">
      <w:pPr>
        <w:pStyle w:val="ConsPlusNormal"/>
        <w:ind w:firstLine="709"/>
        <w:jc w:val="both"/>
      </w:pPr>
      <w:r w:rsidRPr="00213618">
        <w:t xml:space="preserve">Законодательством также предусмотрено, что для получения разрешения на временное проживание, разрешения на временное проживание в целях получения образования, вида на жительство, патента на временное осуществление трудовой деятельности, а также разрешения на работу по общему правилу потребуется пройти государственную дактилоскопическую регистрацию и получить медицинские документы, подтверждающие отсутствие факта употребления наркотических средств или психотропных веществ без назначения врача либо новых потенциально опасных </w:t>
      </w:r>
      <w:proofErr w:type="spellStart"/>
      <w:r w:rsidRPr="00213618">
        <w:t>психоактивных</w:t>
      </w:r>
      <w:proofErr w:type="spellEnd"/>
      <w:r w:rsidRPr="00213618">
        <w:t xml:space="preserve"> веществ и отсутствие инфекционных заболеваний, представляющих опасность для окружающих, а также сертификат об отсутствии ВИЧ-инфекции. Такая же обязанность установлена в общем случае для прибывших в РФ иностранных граждан на срок более 90 календарных дней (</w:t>
      </w:r>
      <w:hyperlink r:id="rId94" w:history="1">
        <w:r w:rsidRPr="00213618">
          <w:t>п. п. 13</w:t>
        </w:r>
      </w:hyperlink>
      <w:r w:rsidRPr="00213618">
        <w:t xml:space="preserve">, </w:t>
      </w:r>
      <w:hyperlink r:id="rId95" w:history="1">
        <w:r w:rsidRPr="00213618">
          <w:t>18</w:t>
        </w:r>
      </w:hyperlink>
      <w:r w:rsidRPr="00213618">
        <w:t xml:space="preserve"> - </w:t>
      </w:r>
      <w:hyperlink r:id="rId96" w:history="1">
        <w:r w:rsidRPr="00213618">
          <w:t>21 ст. 5</w:t>
        </w:r>
      </w:hyperlink>
      <w:r w:rsidRPr="00213618">
        <w:t xml:space="preserve">, </w:t>
      </w:r>
      <w:hyperlink r:id="rId97" w:history="1">
        <w:r w:rsidRPr="00213618">
          <w:t>п. п. 4</w:t>
        </w:r>
      </w:hyperlink>
      <w:r w:rsidRPr="00213618">
        <w:t xml:space="preserve">, </w:t>
      </w:r>
      <w:hyperlink r:id="rId98" w:history="1">
        <w:r w:rsidRPr="00213618">
          <w:t>4.1</w:t>
        </w:r>
      </w:hyperlink>
      <w:r w:rsidRPr="00213618">
        <w:t xml:space="preserve">, </w:t>
      </w:r>
      <w:hyperlink r:id="rId99" w:history="1">
        <w:r w:rsidRPr="00213618">
          <w:t>4.2 ст. 6</w:t>
        </w:r>
      </w:hyperlink>
      <w:r w:rsidRPr="00213618">
        <w:t xml:space="preserve">, </w:t>
      </w:r>
      <w:hyperlink r:id="rId100" w:history="1">
        <w:proofErr w:type="spellStart"/>
        <w:r w:rsidRPr="00213618">
          <w:t>пп</w:t>
        </w:r>
        <w:proofErr w:type="spellEnd"/>
        <w:r w:rsidRPr="00213618">
          <w:t>. 1 п. 5 ст. 6.1</w:t>
        </w:r>
      </w:hyperlink>
      <w:r w:rsidRPr="00213618">
        <w:t xml:space="preserve">, </w:t>
      </w:r>
      <w:hyperlink r:id="rId101" w:history="1">
        <w:r w:rsidRPr="00213618">
          <w:t>п. п. 3</w:t>
        </w:r>
      </w:hyperlink>
      <w:r w:rsidRPr="00213618">
        <w:t xml:space="preserve">, </w:t>
      </w:r>
      <w:hyperlink r:id="rId102" w:history="1">
        <w:r w:rsidRPr="00213618">
          <w:t>4 ст. 6.2</w:t>
        </w:r>
      </w:hyperlink>
      <w:r w:rsidRPr="00213618">
        <w:t xml:space="preserve">, </w:t>
      </w:r>
      <w:hyperlink r:id="rId103" w:history="1">
        <w:proofErr w:type="spellStart"/>
        <w:r w:rsidRPr="00213618">
          <w:t>пп</w:t>
        </w:r>
        <w:proofErr w:type="spellEnd"/>
        <w:r w:rsidRPr="00213618">
          <w:t>. 13 п. 1 ст. 7</w:t>
        </w:r>
      </w:hyperlink>
      <w:r w:rsidRPr="00213618">
        <w:t xml:space="preserve">, </w:t>
      </w:r>
      <w:hyperlink r:id="rId104" w:history="1">
        <w:r w:rsidRPr="00213618">
          <w:t>п. 5.1 ст. 8</w:t>
        </w:r>
      </w:hyperlink>
      <w:r w:rsidRPr="00213618">
        <w:t xml:space="preserve">, </w:t>
      </w:r>
      <w:hyperlink r:id="rId105" w:history="1">
        <w:proofErr w:type="spellStart"/>
        <w:r w:rsidRPr="00213618">
          <w:t>пп</w:t>
        </w:r>
        <w:proofErr w:type="spellEnd"/>
        <w:r w:rsidRPr="00213618">
          <w:t>. 13 п. 1 ст. 9</w:t>
        </w:r>
      </w:hyperlink>
      <w:r w:rsidRPr="00213618">
        <w:t xml:space="preserve">, </w:t>
      </w:r>
      <w:hyperlink r:id="rId106" w:history="1">
        <w:r w:rsidRPr="00213618">
          <w:t>п. п. 4.6</w:t>
        </w:r>
      </w:hyperlink>
      <w:r w:rsidRPr="00213618">
        <w:t xml:space="preserve">, </w:t>
      </w:r>
      <w:hyperlink r:id="rId107" w:history="1">
        <w:r w:rsidRPr="00213618">
          <w:t>12 ст. 13</w:t>
        </w:r>
      </w:hyperlink>
      <w:r w:rsidRPr="00213618">
        <w:t xml:space="preserve">, </w:t>
      </w:r>
      <w:hyperlink r:id="rId108" w:history="1">
        <w:proofErr w:type="spellStart"/>
        <w:r w:rsidRPr="00213618">
          <w:t>пп</w:t>
        </w:r>
        <w:proofErr w:type="spellEnd"/>
        <w:r w:rsidRPr="00213618">
          <w:t>. 5 п. 2</w:t>
        </w:r>
      </w:hyperlink>
      <w:r w:rsidRPr="00213618">
        <w:t xml:space="preserve">, </w:t>
      </w:r>
      <w:hyperlink r:id="rId109" w:history="1">
        <w:proofErr w:type="spellStart"/>
        <w:r w:rsidRPr="00213618">
          <w:t>пп</w:t>
        </w:r>
        <w:proofErr w:type="spellEnd"/>
        <w:r w:rsidRPr="00213618">
          <w:t>. 6 п. 9 ст. 13.3</w:t>
        </w:r>
      </w:hyperlink>
      <w:r w:rsidRPr="00213618">
        <w:t xml:space="preserve">, </w:t>
      </w:r>
      <w:hyperlink r:id="rId110" w:history="1">
        <w:proofErr w:type="spellStart"/>
        <w:r w:rsidRPr="00213618">
          <w:t>пп</w:t>
        </w:r>
        <w:proofErr w:type="spellEnd"/>
        <w:r w:rsidRPr="00213618">
          <w:t>. 10 п. 9 ст. 18</w:t>
        </w:r>
      </w:hyperlink>
      <w:r w:rsidRPr="00213618">
        <w:t xml:space="preserve"> Закона N 115-ФЗ; </w:t>
      </w:r>
      <w:hyperlink r:id="rId111" w:history="1">
        <w:r w:rsidRPr="00213618">
          <w:t>ст. 8</w:t>
        </w:r>
      </w:hyperlink>
      <w:r w:rsidRPr="00213618">
        <w:t xml:space="preserve"> Закона от 14.07.2022 N 357-ФЗ; </w:t>
      </w:r>
      <w:hyperlink r:id="rId112" w:history="1">
        <w:r w:rsidRPr="00213618">
          <w:t>п. п. 5</w:t>
        </w:r>
      </w:hyperlink>
      <w:r w:rsidRPr="00213618">
        <w:t xml:space="preserve">, </w:t>
      </w:r>
      <w:hyperlink r:id="rId113" w:history="1">
        <w:r w:rsidRPr="00213618">
          <w:t>6 ст. 34</w:t>
        </w:r>
      </w:hyperlink>
      <w:r w:rsidRPr="00213618">
        <w:t xml:space="preserve"> Закона от 30.03.1999 N 52-ФЗ; </w:t>
      </w:r>
      <w:hyperlink r:id="rId114" w:history="1">
        <w:r w:rsidRPr="00213618">
          <w:t>ст. 5</w:t>
        </w:r>
      </w:hyperlink>
      <w:r w:rsidRPr="00213618">
        <w:t xml:space="preserve">, </w:t>
      </w:r>
      <w:hyperlink r:id="rId115" w:history="1">
        <w:r w:rsidRPr="00213618">
          <w:t>п. п. "л"</w:t>
        </w:r>
      </w:hyperlink>
      <w:r w:rsidRPr="00213618">
        <w:t xml:space="preserve">, </w:t>
      </w:r>
      <w:hyperlink r:id="rId116" w:history="1">
        <w:r w:rsidRPr="00213618">
          <w:t>"п"</w:t>
        </w:r>
      </w:hyperlink>
      <w:r w:rsidRPr="00213618">
        <w:t xml:space="preserve">, </w:t>
      </w:r>
      <w:hyperlink r:id="rId117" w:history="1">
        <w:r w:rsidRPr="00213618">
          <w:t>"х" ч. 1 ст. 9</w:t>
        </w:r>
      </w:hyperlink>
      <w:r w:rsidRPr="00213618">
        <w:t xml:space="preserve"> Закона от 25.07.1998 N 128-ФЗ; </w:t>
      </w:r>
      <w:hyperlink r:id="rId118" w:history="1">
        <w:proofErr w:type="spellStart"/>
        <w:r w:rsidRPr="00213618">
          <w:t>пп</w:t>
        </w:r>
        <w:proofErr w:type="spellEnd"/>
        <w:r w:rsidRPr="00213618">
          <w:t>. 53.9 п. 53</w:t>
        </w:r>
      </w:hyperlink>
      <w:r w:rsidRPr="00213618">
        <w:t xml:space="preserve">, </w:t>
      </w:r>
      <w:hyperlink r:id="rId119" w:history="1">
        <w:r w:rsidRPr="00213618">
          <w:t>п. 104</w:t>
        </w:r>
      </w:hyperlink>
      <w:r w:rsidRPr="00213618">
        <w:t xml:space="preserve"> Административного регламента, утв. Приказом МВД России от 11.06.2020 N 417; </w:t>
      </w:r>
      <w:hyperlink r:id="rId120" w:history="1">
        <w:r w:rsidRPr="00213618">
          <w:t>Разъяснения</w:t>
        </w:r>
      </w:hyperlink>
      <w:r w:rsidRPr="00213618">
        <w:t xml:space="preserve"> МВД России).</w:t>
      </w:r>
    </w:p>
    <w:p w:rsidR="00E66DF2" w:rsidRPr="0003483B" w:rsidRDefault="00337692" w:rsidP="00D160B5">
      <w:pPr>
        <w:pStyle w:val="ConsPlusNormal"/>
        <w:ind w:firstLine="709"/>
        <w:jc w:val="both"/>
      </w:pPr>
      <w:r w:rsidRPr="0003483B">
        <w:rPr>
          <w:b/>
          <w:bCs/>
        </w:rPr>
        <w:t>Ответственность иностранных граждан в РФ</w:t>
      </w:r>
    </w:p>
    <w:p w:rsidR="00E66DF2" w:rsidRPr="00213618" w:rsidRDefault="00337692" w:rsidP="00D160B5">
      <w:pPr>
        <w:pStyle w:val="ConsPlusNormal"/>
        <w:ind w:firstLine="709"/>
        <w:jc w:val="both"/>
      </w:pPr>
      <w:r w:rsidRPr="00213618">
        <w:t>Иностранные граждане, виновные в нарушении законодательства РФ, привлекаются к ответственности в соответствии с законодательством РФ (</w:t>
      </w:r>
      <w:hyperlink r:id="rId121" w:history="1">
        <w:r w:rsidRPr="00213618">
          <w:t>ст. 33</w:t>
        </w:r>
      </w:hyperlink>
      <w:r w:rsidRPr="00213618">
        <w:t xml:space="preserve"> Закона N 115-ФЗ).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Например, иностранный гражданин привлекается к административной ответственности при нарушении правил въезда в РФ либо режима пребывания (проживания) в РФ, выразившемся в том числе в нарушении правил миграционного учета, передвижения или порядка выбора места пребывания или жительства, в неисполнении обязанностей по уведомлению о подтверждении своего проживания в РФ. Такое правонарушение влечет наложение административного штрафа в размере от 2 000 до 5 000 руб. с административным выдворением за пределы РФ или без такового (</w:t>
      </w:r>
      <w:hyperlink r:id="rId122" w:history="1">
        <w:r w:rsidRPr="00213618">
          <w:t>ч. 1 ст. 18.8</w:t>
        </w:r>
      </w:hyperlink>
      <w:r w:rsidRPr="00213618">
        <w:t xml:space="preserve"> КоАП РФ).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lastRenderedPageBreak/>
        <w:t>Такие же меры ответственности предусмотрены для иностранных граждан, которые ведут трудовую деятельность в РФ без разрешения на работу или патента либо вне пределов субъекта РФ, на территории которого им выданы разрешение на работу, патент или разрешено временное проживание (</w:t>
      </w:r>
      <w:hyperlink r:id="rId123" w:history="1">
        <w:r w:rsidRPr="00213618">
          <w:t>ч. 1 ст. 18.10</w:t>
        </w:r>
      </w:hyperlink>
      <w:r w:rsidRPr="00213618">
        <w:t xml:space="preserve"> КоАП РФ).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При привлечении иностранного гражданина к административной ответственности есть некоторые особенности. Так, при рассмотрении дела об административном правонарушении, влекущем административное выдворение за пределы РФ иностранного гражданина, его присутствие является обязательным. Также, например, в целях пресечения административного правонарушения возможно помещение иностранных граждан, подлежащих административному выдворению за пределы РФ в форме принудительного выдворения, в специальные учреждения либо в специально отведенные для этого помещения пограничных органов (</w:t>
      </w:r>
      <w:hyperlink r:id="rId124" w:history="1">
        <w:r w:rsidRPr="00213618">
          <w:t>ч. 3 ст. 25.1</w:t>
        </w:r>
      </w:hyperlink>
      <w:r w:rsidRPr="00213618">
        <w:t xml:space="preserve">, </w:t>
      </w:r>
      <w:hyperlink r:id="rId125" w:history="1">
        <w:r w:rsidRPr="00213618">
          <w:t>п. 12 ч. 1 ст. 27.1</w:t>
        </w:r>
      </w:hyperlink>
      <w:r w:rsidRPr="00213618">
        <w:t xml:space="preserve">, </w:t>
      </w:r>
      <w:hyperlink r:id="rId126" w:history="1">
        <w:r w:rsidRPr="00213618">
          <w:t>ч. 1 ст. 27.19</w:t>
        </w:r>
      </w:hyperlink>
      <w:r w:rsidRPr="00213618">
        <w:t xml:space="preserve"> КоАП РФ).</w:t>
      </w:r>
    </w:p>
    <w:p w:rsidR="00E66DF2" w:rsidRPr="00213618" w:rsidRDefault="00337692" w:rsidP="0003483B">
      <w:pPr>
        <w:pStyle w:val="ConsPlusNormal"/>
        <w:ind w:firstLine="709"/>
        <w:jc w:val="both"/>
      </w:pPr>
      <w:r w:rsidRPr="00213618">
        <w:t>Отметим также, что выезд иностранных граждан из РФ может быть ограничен, если они (</w:t>
      </w:r>
      <w:hyperlink r:id="rId127" w:history="1">
        <w:r w:rsidRPr="00213618">
          <w:t>ст. 28</w:t>
        </w:r>
      </w:hyperlink>
      <w:r w:rsidRPr="00213618">
        <w:t xml:space="preserve"> Закона N 114-ФЗ):</w:t>
      </w:r>
    </w:p>
    <w:p w:rsidR="00E66DF2" w:rsidRPr="00213618" w:rsidRDefault="00337692" w:rsidP="0003483B">
      <w:pPr>
        <w:pStyle w:val="ConsPlusNormal"/>
        <w:numPr>
          <w:ilvl w:val="0"/>
          <w:numId w:val="7"/>
        </w:numPr>
        <w:tabs>
          <w:tab w:val="left" w:pos="540"/>
        </w:tabs>
        <w:ind w:left="0" w:firstLine="709"/>
        <w:jc w:val="both"/>
      </w:pPr>
      <w:r w:rsidRPr="00213618">
        <w:t>задержаны по подозрению в совершении преступления либо привлечены в качестве обвиняемых, - до принятия решения по делу или до вступления в законную силу приговора суда;</w:t>
      </w:r>
    </w:p>
    <w:p w:rsidR="00E66DF2" w:rsidRPr="00213618" w:rsidRDefault="00337692" w:rsidP="0003483B">
      <w:pPr>
        <w:pStyle w:val="ConsPlusNormal"/>
        <w:numPr>
          <w:ilvl w:val="0"/>
          <w:numId w:val="7"/>
        </w:numPr>
        <w:tabs>
          <w:tab w:val="left" w:pos="540"/>
        </w:tabs>
        <w:ind w:left="0" w:firstLine="709"/>
        <w:jc w:val="both"/>
      </w:pPr>
      <w:r w:rsidRPr="00213618">
        <w:t>осуждены за совершение преступления на территории РФ, - до отбытия (исполнения) наказания или до освобождения от наказания, за исключением иностранных граждан, условно-досрочно освобожденных от отбывания наказания, в случае отсутствия у них в соответствии с решением суда материальных обязательств перед потерпевшей стороной;</w:t>
      </w:r>
    </w:p>
    <w:p w:rsidR="00E66DF2" w:rsidRPr="00213618" w:rsidRDefault="00337692" w:rsidP="0003483B">
      <w:pPr>
        <w:pStyle w:val="ConsPlusNormal"/>
        <w:numPr>
          <w:ilvl w:val="0"/>
          <w:numId w:val="7"/>
        </w:numPr>
        <w:tabs>
          <w:tab w:val="left" w:pos="540"/>
        </w:tabs>
        <w:ind w:left="0" w:firstLine="709"/>
        <w:jc w:val="both"/>
      </w:pPr>
      <w:r w:rsidRPr="00213618">
        <w:t>уклоняются от исполнения обязательств, наложенных на них судом, - до исполнения обязательств либо до достижения согласия сторонами;</w:t>
      </w:r>
    </w:p>
    <w:p w:rsidR="00E66DF2" w:rsidRPr="00213618" w:rsidRDefault="00337692" w:rsidP="0003483B">
      <w:pPr>
        <w:pStyle w:val="ConsPlusNormal"/>
        <w:numPr>
          <w:ilvl w:val="0"/>
          <w:numId w:val="7"/>
        </w:numPr>
        <w:tabs>
          <w:tab w:val="left" w:pos="540"/>
        </w:tabs>
        <w:ind w:left="0" w:firstLine="709"/>
        <w:jc w:val="both"/>
      </w:pPr>
      <w:r w:rsidRPr="00213618">
        <w:t>не выполнили предусмотренные законодательством РФ обязательства по уплате налогов, - до выполнения этих обязательств;</w:t>
      </w:r>
    </w:p>
    <w:p w:rsidR="00E66DF2" w:rsidRPr="00213618" w:rsidRDefault="00337692" w:rsidP="0003483B">
      <w:pPr>
        <w:pStyle w:val="ConsPlusNormal"/>
        <w:numPr>
          <w:ilvl w:val="0"/>
          <w:numId w:val="7"/>
        </w:numPr>
        <w:tabs>
          <w:tab w:val="left" w:pos="540"/>
        </w:tabs>
        <w:ind w:left="0" w:firstLine="709"/>
        <w:jc w:val="both"/>
      </w:pPr>
      <w:r w:rsidRPr="00213618">
        <w:t>привлечены к административной ответственности в соответствии с законодательством РФ за совершение административного правонарушения на территории РФ, - до исполнения наказания или до освобождения от наказания.</w:t>
      </w:r>
    </w:p>
    <w:p w:rsidR="006F3169" w:rsidRDefault="006F3169" w:rsidP="006F3169">
      <w:pPr>
        <w:pStyle w:val="ConsPlusNormal"/>
        <w:jc w:val="both"/>
        <w:rPr>
          <w:b/>
        </w:rPr>
      </w:pPr>
    </w:p>
    <w:p w:rsidR="006F3169" w:rsidRPr="006F3169" w:rsidRDefault="006F3169" w:rsidP="006F3169">
      <w:pPr>
        <w:pStyle w:val="ConsPlusNormal"/>
        <w:jc w:val="both"/>
      </w:pPr>
      <w:r w:rsidRPr="006F3169">
        <w:rPr>
          <w:b/>
        </w:rPr>
        <w:t>Временно пребывающим в РФ иностранным гражданином</w:t>
      </w:r>
      <w:r w:rsidRPr="006F3169">
        <w:t xml:space="preserve"> признается лицо, находящееся в РФ на основании визы или прибывшее в РФ в порядке, не требующем получения визы, и получившее миграционную карту, за исключением случаев, предусмотренных международным договором РФ, либо временное </w:t>
      </w:r>
      <w:hyperlink r:id="rId128" w:history="1">
        <w:r w:rsidRPr="006F3169">
          <w:t>удостоверение</w:t>
        </w:r>
      </w:hyperlink>
      <w:r w:rsidRPr="006F3169">
        <w:t xml:space="preserve"> личности лица без гражданства в РФ, либо </w:t>
      </w:r>
      <w:hyperlink r:id="rId129" w:history="1">
        <w:r w:rsidRPr="006F3169">
          <w:t>свидетельство</w:t>
        </w:r>
      </w:hyperlink>
      <w:r w:rsidRPr="006F3169">
        <w:t xml:space="preserve"> о рассмотрении ходатайства о признании беженцем на территории РФ по существу, либо </w:t>
      </w:r>
      <w:hyperlink r:id="rId130" w:history="1">
        <w:r w:rsidRPr="006F3169">
          <w:t>удостоверение</w:t>
        </w:r>
      </w:hyperlink>
      <w:r w:rsidRPr="006F3169">
        <w:t xml:space="preserve"> беженца, либо </w:t>
      </w:r>
      <w:hyperlink r:id="rId131" w:history="1">
        <w:r w:rsidRPr="006F3169">
          <w:t>свидетельство</w:t>
        </w:r>
      </w:hyperlink>
      <w:r w:rsidRPr="006F3169">
        <w:t xml:space="preserve"> о предоставлении временного убежища на территории РФ, но не имеющее вида на жительство, разрешения на временное проживание или разрешения на временное проживание в целях получения образования (</w:t>
      </w:r>
      <w:proofErr w:type="spellStart"/>
      <w:r w:rsidRPr="006F3169">
        <w:fldChar w:fldCharType="begin"/>
      </w:r>
      <w:r w:rsidRPr="006F3169">
        <w:instrText xml:space="preserve">HYPERLINK https://login.consultant.ru/link/?req=doc&amp;base=LAW&amp;n=449436&amp;date=10.07.2023&amp;dst=6&amp;field=134 </w:instrText>
      </w:r>
      <w:r w:rsidRPr="006F3169">
        <w:fldChar w:fldCharType="separate"/>
      </w:r>
      <w:r w:rsidRPr="006F3169">
        <w:t>абз</w:t>
      </w:r>
      <w:proofErr w:type="spellEnd"/>
      <w:r w:rsidRPr="006F3169">
        <w:t>. 11 п. 1 ст. 2</w:t>
      </w:r>
      <w:r w:rsidRPr="006F3169">
        <w:fldChar w:fldCharType="end"/>
      </w:r>
      <w:r w:rsidRPr="006F3169">
        <w:t xml:space="preserve"> Закона от 25.07.2002 N 115-ФЗ).</w:t>
      </w:r>
    </w:p>
    <w:p w:rsidR="006F3169" w:rsidRPr="006F3169" w:rsidRDefault="006F3169" w:rsidP="006F3169">
      <w:pPr>
        <w:pStyle w:val="ConsPlusNormal"/>
        <w:jc w:val="both"/>
        <w:rPr>
          <w:szCs w:val="34"/>
        </w:rPr>
      </w:pPr>
      <w:r w:rsidRPr="006F3169">
        <w:rPr>
          <w:b/>
          <w:bCs/>
          <w:szCs w:val="34"/>
        </w:rPr>
        <w:t>Срок временного пребывания на территории РФ</w:t>
      </w:r>
    </w:p>
    <w:p w:rsidR="006F3169" w:rsidRPr="006F3169" w:rsidRDefault="006F3169" w:rsidP="006F3169">
      <w:pPr>
        <w:pStyle w:val="ConsPlusNormal"/>
        <w:jc w:val="both"/>
      </w:pPr>
      <w:r w:rsidRPr="006F3169">
        <w:t>По общему правилу срок временного пребывания иностранного гражданина в РФ (</w:t>
      </w:r>
      <w:hyperlink r:id="rId132" w:history="1">
        <w:r w:rsidRPr="006F3169">
          <w:t>п. 1 ст. 5</w:t>
        </w:r>
      </w:hyperlink>
      <w:r w:rsidRPr="006F3169">
        <w:t xml:space="preserve"> Закона N 115-ФЗ):</w:t>
      </w:r>
    </w:p>
    <w:p w:rsidR="006F3169" w:rsidRPr="004E7220" w:rsidRDefault="006F3169" w:rsidP="006F3169">
      <w:pPr>
        <w:pStyle w:val="ConsPlusNormal"/>
        <w:jc w:val="both"/>
        <w:rPr>
          <w:b/>
        </w:rPr>
      </w:pPr>
      <w:r w:rsidRPr="004E7220">
        <w:rPr>
          <w:b/>
        </w:rPr>
        <w:t xml:space="preserve">- </w:t>
      </w:r>
      <w:r w:rsidRPr="004E7220">
        <w:rPr>
          <w:b/>
        </w:rPr>
        <w:t>определяется сроком действия выданной ему визы;</w:t>
      </w:r>
    </w:p>
    <w:p w:rsidR="006F3169" w:rsidRPr="004E7220" w:rsidRDefault="006F3169" w:rsidP="006F3169">
      <w:pPr>
        <w:pStyle w:val="ConsPlusNormal"/>
        <w:jc w:val="both"/>
        <w:rPr>
          <w:b/>
        </w:rPr>
      </w:pPr>
      <w:r w:rsidRPr="006F3169">
        <w:t xml:space="preserve">- </w:t>
      </w:r>
      <w:r w:rsidRPr="004E7220">
        <w:rPr>
          <w:b/>
        </w:rPr>
        <w:t>не может превышать 90 суток (как суммарного срока пребывания в течение каждого периода в 180 суток, так и непрерывного пребывания) для граждан, прибывших в РФ в порядке, не требующем получения визы;</w:t>
      </w:r>
    </w:p>
    <w:p w:rsidR="006F3169" w:rsidRPr="004E7220" w:rsidRDefault="006F3169" w:rsidP="006F3169">
      <w:pPr>
        <w:pStyle w:val="ConsPlusNormal"/>
        <w:jc w:val="both"/>
        <w:rPr>
          <w:b/>
        </w:rPr>
      </w:pPr>
      <w:r w:rsidRPr="004E7220">
        <w:rPr>
          <w:b/>
        </w:rPr>
        <w:t xml:space="preserve">- </w:t>
      </w:r>
      <w:r w:rsidRPr="004E7220">
        <w:rPr>
          <w:b/>
        </w:rPr>
        <w:t>определяется сроком действия разрешения на работу для высококвалифицированного специалиста и членов его семьи, прибывших в РФ в порядке, не требующем получения визы;</w:t>
      </w:r>
    </w:p>
    <w:p w:rsidR="006F3169" w:rsidRPr="004E7220" w:rsidRDefault="006F3169" w:rsidP="006F3169">
      <w:pPr>
        <w:pStyle w:val="ConsPlusNormal"/>
        <w:jc w:val="both"/>
        <w:rPr>
          <w:b/>
        </w:rPr>
      </w:pPr>
      <w:r w:rsidRPr="004E7220">
        <w:rPr>
          <w:b/>
        </w:rPr>
        <w:t xml:space="preserve">- </w:t>
      </w:r>
      <w:r w:rsidRPr="004E7220">
        <w:rPr>
          <w:b/>
        </w:rPr>
        <w:t>определяется сроком действия временного удостоверения личности лица без гражданства в РФ, либо свидетельства о рассмотрении ходатайства о признании беженцем на территории РФ по существу, либо свидетельства о предоставлении временного убежища на территории РФ - для соответствующих категорий лиц.</w:t>
      </w:r>
    </w:p>
    <w:p w:rsidR="006F3169" w:rsidRPr="006F3169" w:rsidRDefault="006F3169" w:rsidP="006F3169">
      <w:pPr>
        <w:pStyle w:val="ConsPlusNormal"/>
        <w:ind w:firstLine="723"/>
        <w:jc w:val="both"/>
      </w:pPr>
      <w:r w:rsidRPr="006F3169">
        <w:t xml:space="preserve">В отдельных случаях срок временного пребывания иностранного гражданина на территории РФ подлежит продлению. Например, он продлевается при выдаче иностранному гражданину </w:t>
      </w:r>
      <w:r w:rsidRPr="006F3169">
        <w:lastRenderedPageBreak/>
        <w:t>патента. Также такой срок может быть продлен на 90 дней со дня признания иностранца носителем русского языка (</w:t>
      </w:r>
      <w:hyperlink r:id="rId133" w:history="1">
        <w:r w:rsidRPr="006F3169">
          <w:t>п. п. 5</w:t>
        </w:r>
      </w:hyperlink>
      <w:r w:rsidRPr="006F3169">
        <w:t xml:space="preserve">, </w:t>
      </w:r>
      <w:hyperlink r:id="rId134" w:history="1">
        <w:r w:rsidRPr="006F3169">
          <w:t>7</w:t>
        </w:r>
      </w:hyperlink>
      <w:r w:rsidRPr="006F3169">
        <w:t xml:space="preserve">, </w:t>
      </w:r>
      <w:hyperlink r:id="rId135" w:history="1">
        <w:r w:rsidRPr="006F3169">
          <w:t>9</w:t>
        </w:r>
      </w:hyperlink>
      <w:r w:rsidRPr="006F3169">
        <w:t xml:space="preserve"> - </w:t>
      </w:r>
      <w:hyperlink r:id="rId136" w:history="1">
        <w:r w:rsidRPr="006F3169">
          <w:t>12 ст. 5</w:t>
        </w:r>
      </w:hyperlink>
      <w:r w:rsidRPr="006F3169">
        <w:t xml:space="preserve"> Закона N 115-ФЗ).</w:t>
      </w:r>
    </w:p>
    <w:p w:rsidR="00E66DF2" w:rsidRDefault="00E66DF2" w:rsidP="006F3169">
      <w:pPr>
        <w:pStyle w:val="ConsPlusNormal"/>
        <w:ind w:firstLine="723"/>
        <w:jc w:val="both"/>
      </w:pPr>
    </w:p>
    <w:p w:rsidR="004E7220" w:rsidRPr="004E7220" w:rsidRDefault="004E7220" w:rsidP="004E7220">
      <w:pPr>
        <w:pStyle w:val="ConsPlusNormal"/>
        <w:ind w:firstLine="709"/>
        <w:jc w:val="both"/>
        <w:rPr>
          <w:szCs w:val="34"/>
        </w:rPr>
      </w:pPr>
      <w:proofErr w:type="gramStart"/>
      <w:r w:rsidRPr="004E7220">
        <w:rPr>
          <w:b/>
          <w:bCs/>
          <w:szCs w:val="34"/>
        </w:rPr>
        <w:t>Права</w:t>
      </w:r>
      <w:proofErr w:type="gramEnd"/>
      <w:r w:rsidRPr="004E7220">
        <w:rPr>
          <w:b/>
          <w:bCs/>
          <w:szCs w:val="34"/>
        </w:rPr>
        <w:t xml:space="preserve"> временно пребывающих в РФ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Иностранные граждане пользуются в РФ правами наравне с гражданами РФ, за исключением случаев, предусмотренных федеральным законом или международным договором РФ (</w:t>
      </w:r>
      <w:hyperlink r:id="rId137" w:history="1">
        <w:r w:rsidRPr="004E7220">
          <w:t>ч. 3 ст. 62</w:t>
        </w:r>
      </w:hyperlink>
      <w:r w:rsidRPr="004E7220">
        <w:t xml:space="preserve"> Конституции РФ; </w:t>
      </w:r>
      <w:hyperlink r:id="rId138" w:history="1">
        <w:r w:rsidRPr="004E7220">
          <w:t>ст. 4</w:t>
        </w:r>
      </w:hyperlink>
      <w:r w:rsidRPr="004E7220">
        <w:t xml:space="preserve"> Закона N 115-ФЗ).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rPr>
          <w:b/>
        </w:rPr>
        <w:t>Временно пребывающим и осуществляющим трудовую деятельность на территории РФ иностранным гражданам и лицам без гражданства</w:t>
      </w:r>
      <w:r>
        <w:t xml:space="preserve"> (за некоторым исключением) </w:t>
      </w:r>
      <w:r w:rsidRPr="004E7220">
        <w:rPr>
          <w:b/>
        </w:rPr>
        <w:t>предоставлено право на бесплатную медицинскую помощь при условии уплаты за них страховых взносов на ОМС в течение не менее трех лет.</w:t>
      </w:r>
      <w:r>
        <w:t xml:space="preserve"> До истечения этого срока им может быть оказана бесплатно в ме</w:t>
      </w:r>
      <w:bookmarkStart w:id="3" w:name="_GoBack"/>
      <w:bookmarkEnd w:id="3"/>
      <w:r>
        <w:t xml:space="preserve">дицинских организациях государственной и муниципальной систем </w:t>
      </w:r>
      <w:r w:rsidRPr="004E7220">
        <w:t>здравоохранения - скорая медицинская помощь, в частных медицинских организациях - экстренная медицинская помощь (</w:t>
      </w:r>
      <w:hyperlink r:id="rId139" w:history="1">
        <w:r w:rsidRPr="004E7220">
          <w:t>ч. 1 ст. 41</w:t>
        </w:r>
      </w:hyperlink>
      <w:r w:rsidRPr="004E7220">
        <w:t xml:space="preserve"> Конституции РФ; </w:t>
      </w:r>
      <w:hyperlink r:id="rId140" w:history="1">
        <w:r w:rsidRPr="004E7220">
          <w:t>п. п. 11</w:t>
        </w:r>
      </w:hyperlink>
      <w:r w:rsidRPr="004E7220">
        <w:t xml:space="preserve">, </w:t>
      </w:r>
      <w:hyperlink r:id="rId141" w:history="1">
        <w:r w:rsidRPr="004E7220">
          <w:t>13 ч. 1 ст. 2</w:t>
        </w:r>
      </w:hyperlink>
      <w:r w:rsidRPr="004E7220">
        <w:t xml:space="preserve">, </w:t>
      </w:r>
      <w:hyperlink r:id="rId142" w:history="1">
        <w:r w:rsidRPr="004E7220">
          <w:t>ч. 2 ст. 11</w:t>
        </w:r>
      </w:hyperlink>
      <w:r w:rsidRPr="004E7220">
        <w:t xml:space="preserve">, </w:t>
      </w:r>
      <w:hyperlink r:id="rId143" w:history="1">
        <w:r w:rsidRPr="004E7220">
          <w:t>ч. 3</w:t>
        </w:r>
      </w:hyperlink>
      <w:r w:rsidRPr="004E7220">
        <w:t xml:space="preserve">, </w:t>
      </w:r>
      <w:hyperlink r:id="rId144" w:history="1">
        <w:r w:rsidRPr="004E7220">
          <w:t>4 ст. 19</w:t>
        </w:r>
      </w:hyperlink>
      <w:r w:rsidRPr="004E7220">
        <w:t xml:space="preserve">, </w:t>
      </w:r>
      <w:hyperlink r:id="rId145" w:history="1">
        <w:r w:rsidRPr="004E7220">
          <w:t>ч. 1 ст. 35</w:t>
        </w:r>
      </w:hyperlink>
      <w:r w:rsidRPr="004E7220">
        <w:t xml:space="preserve"> Закона от 21.11.2011 N 323-ФЗ; </w:t>
      </w:r>
      <w:hyperlink r:id="rId146" w:history="1">
        <w:r w:rsidRPr="004E7220">
          <w:t>ч. 1</w:t>
        </w:r>
      </w:hyperlink>
      <w:r w:rsidRPr="004E7220">
        <w:t xml:space="preserve">, </w:t>
      </w:r>
      <w:hyperlink r:id="rId147" w:history="1">
        <w:r w:rsidRPr="004E7220">
          <w:t>1.1 ст. 10</w:t>
        </w:r>
      </w:hyperlink>
      <w:r w:rsidRPr="004E7220">
        <w:t xml:space="preserve">, </w:t>
      </w:r>
      <w:hyperlink r:id="rId148" w:history="1">
        <w:r w:rsidRPr="004E7220">
          <w:t>ч. 1</w:t>
        </w:r>
      </w:hyperlink>
      <w:r w:rsidRPr="004E7220">
        <w:t xml:space="preserve">, </w:t>
      </w:r>
      <w:hyperlink r:id="rId149" w:history="1">
        <w:r w:rsidRPr="004E7220">
          <w:t>1.1 ст. 16</w:t>
        </w:r>
      </w:hyperlink>
      <w:r w:rsidRPr="004E7220">
        <w:t xml:space="preserve"> Закона от 29.11.2010 N 326-ФЗ; </w:t>
      </w:r>
      <w:hyperlink r:id="rId150" w:history="1">
        <w:r w:rsidRPr="004E7220">
          <w:t>п. п. 3</w:t>
        </w:r>
      </w:hyperlink>
      <w:r w:rsidRPr="004E7220">
        <w:t xml:space="preserve">, </w:t>
      </w:r>
      <w:hyperlink r:id="rId151" w:history="1">
        <w:r w:rsidRPr="004E7220">
          <w:t>4(1)</w:t>
        </w:r>
      </w:hyperlink>
      <w:r w:rsidRPr="004E7220">
        <w:t xml:space="preserve">, </w:t>
      </w:r>
      <w:hyperlink r:id="rId152" w:history="1">
        <w:r w:rsidRPr="004E7220">
          <w:t>5</w:t>
        </w:r>
      </w:hyperlink>
      <w:r w:rsidRPr="004E7220">
        <w:t xml:space="preserve">, </w:t>
      </w:r>
      <w:hyperlink r:id="rId153" w:history="1">
        <w:r w:rsidRPr="004E7220">
          <w:t>6</w:t>
        </w:r>
      </w:hyperlink>
      <w:r w:rsidRPr="004E7220">
        <w:t xml:space="preserve"> Правил, утв. Постановлением Правительства РФ от 06.03.2013 N 186; </w:t>
      </w:r>
      <w:hyperlink r:id="rId154" w:history="1">
        <w:r w:rsidRPr="004E7220">
          <w:t>Письмо</w:t>
        </w:r>
      </w:hyperlink>
      <w:r w:rsidRPr="004E7220">
        <w:t xml:space="preserve"> ФФОМС от 17.08.2022 N 00-10-80-3-06/9352).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О</w:t>
      </w:r>
      <w:r w:rsidRPr="004E7220">
        <w:t>граничено право иностранных граждан свободно распоряжаться своими способностями к труду, выбирать род деятельности и профессию на территории РФ. Например, по общему правилу осуществлять трудовую деятельность в РФ вправе иностранный гражданин, достигший 18 лет, при наличии разрешения на работу или патента (</w:t>
      </w:r>
      <w:hyperlink r:id="rId155" w:history="1">
        <w:r w:rsidRPr="004E7220">
          <w:t>ч. 1 ст. 37</w:t>
        </w:r>
      </w:hyperlink>
      <w:r w:rsidRPr="004E7220">
        <w:t xml:space="preserve"> Конституции РФ; </w:t>
      </w:r>
      <w:hyperlink r:id="rId156" w:history="1">
        <w:r w:rsidRPr="004E7220">
          <w:t>ст. 327.1</w:t>
        </w:r>
      </w:hyperlink>
      <w:r w:rsidRPr="004E7220">
        <w:t xml:space="preserve"> ТК РФ; </w:t>
      </w:r>
      <w:hyperlink r:id="rId157" w:history="1">
        <w:r w:rsidRPr="004E7220">
          <w:t>п. п. 1</w:t>
        </w:r>
      </w:hyperlink>
      <w:r w:rsidRPr="004E7220">
        <w:t xml:space="preserve">, </w:t>
      </w:r>
      <w:hyperlink r:id="rId158" w:history="1">
        <w:r w:rsidRPr="004E7220">
          <w:t>4 ст. 13</w:t>
        </w:r>
      </w:hyperlink>
      <w:r w:rsidRPr="004E7220">
        <w:t xml:space="preserve"> Закона N 115-ФЗ).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По</w:t>
      </w:r>
      <w:r w:rsidRPr="004E7220">
        <w:t xml:space="preserve"> общему правилу временно пребывающий в РФ иностранный гражданин не вправе трудиться вне пределов субъекта РФ, на территории которого ему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 (</w:t>
      </w:r>
      <w:hyperlink r:id="rId159" w:history="1">
        <w:r w:rsidRPr="004E7220">
          <w:t>п. 4.2</w:t>
        </w:r>
      </w:hyperlink>
      <w:r w:rsidRPr="004E7220">
        <w:t xml:space="preserve">, </w:t>
      </w:r>
      <w:hyperlink r:id="rId160" w:history="1">
        <w:proofErr w:type="spellStart"/>
        <w:r w:rsidRPr="004E7220">
          <w:t>пп</w:t>
        </w:r>
        <w:proofErr w:type="spellEnd"/>
        <w:r w:rsidRPr="004E7220">
          <w:t>. 1 п. 6 ст. 13</w:t>
        </w:r>
      </w:hyperlink>
      <w:r w:rsidRPr="004E7220">
        <w:t xml:space="preserve"> Закона N 115-ФЗ).</w:t>
      </w:r>
    </w:p>
    <w:p w:rsidR="004E7220" w:rsidRDefault="004E7220" w:rsidP="004E7220">
      <w:pPr>
        <w:pStyle w:val="ConsPlusNormal"/>
        <w:outlineLvl w:val="0"/>
        <w:rPr>
          <w:b/>
          <w:bCs/>
          <w:sz w:val="34"/>
          <w:szCs w:val="34"/>
        </w:rPr>
      </w:pPr>
    </w:p>
    <w:p w:rsidR="004E7220" w:rsidRPr="004E7220" w:rsidRDefault="004E7220" w:rsidP="004E7220">
      <w:pPr>
        <w:pStyle w:val="ConsPlusNormal"/>
        <w:ind w:firstLine="709"/>
        <w:jc w:val="both"/>
      </w:pPr>
      <w:proofErr w:type="gramStart"/>
      <w:r w:rsidRPr="004E7220">
        <w:rPr>
          <w:b/>
          <w:bCs/>
        </w:rPr>
        <w:t>Обязанности</w:t>
      </w:r>
      <w:proofErr w:type="gramEnd"/>
      <w:r w:rsidRPr="004E7220">
        <w:rPr>
          <w:b/>
          <w:bCs/>
        </w:rPr>
        <w:t xml:space="preserve"> временно пребывающих в РФ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Иностранные граждане несут обязанности наравне с гражданами РФ, за исключением случаев, предусмотренных федеральным законом или международным договором РФ (</w:t>
      </w:r>
      <w:hyperlink r:id="rId161" w:history="1">
        <w:r w:rsidRPr="004E7220">
          <w:t>ч. 3 ст. 62</w:t>
        </w:r>
      </w:hyperlink>
      <w:r w:rsidRPr="004E7220">
        <w:t xml:space="preserve"> Конституции РФ; </w:t>
      </w:r>
      <w:hyperlink r:id="rId162" w:history="1">
        <w:r w:rsidRPr="004E7220">
          <w:t>ст. 4</w:t>
        </w:r>
      </w:hyperlink>
      <w:r w:rsidRPr="004E7220">
        <w:t xml:space="preserve"> Закона N 115-ФЗ).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Отметим некоторые особенности в отношении обязанностей иностранных граждан, временно пребывающих на территории РФ.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Так, временно пребывающие на территории РФ иностранные граждане и лица без гражданства обязаны иметь действующий на территории РФ договор (полис) ДМС, либо договор о предоставлении платных медицинских услуг, заключенный с медицинской организацией в субъекте РФ, на территории которого они намерены осуществлять трудовую деятельность, либо полис ОМС (</w:t>
      </w:r>
      <w:hyperlink r:id="rId163" w:history="1">
        <w:r w:rsidRPr="004E7220">
          <w:t>п. 2 ст. 2</w:t>
        </w:r>
      </w:hyperlink>
      <w:r w:rsidRPr="004E7220">
        <w:t xml:space="preserve">, </w:t>
      </w:r>
      <w:hyperlink r:id="rId164" w:history="1">
        <w:r w:rsidRPr="004E7220">
          <w:t>п. 5.1 ст. 5</w:t>
        </w:r>
      </w:hyperlink>
      <w:r w:rsidRPr="004E7220">
        <w:t xml:space="preserve"> Закона N 115-ФЗ).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Временно пребывающие в РФ подлежат постановке на учет в установленном порядке. О прибытии иностранного гражданина в место пребывания необходимо уведомить территориальный орган МВД России (</w:t>
      </w:r>
      <w:hyperlink r:id="rId165" w:history="1">
        <w:r w:rsidRPr="004E7220">
          <w:t>ч. 1 ст. 20</w:t>
        </w:r>
      </w:hyperlink>
      <w:r w:rsidRPr="004E7220">
        <w:t xml:space="preserve"> Закона от 18.07.2006 N 109-ФЗ; </w:t>
      </w:r>
      <w:hyperlink r:id="rId166" w:history="1">
        <w:r w:rsidRPr="004E7220">
          <w:t>п. 20</w:t>
        </w:r>
      </w:hyperlink>
      <w:r w:rsidRPr="004E7220">
        <w:t xml:space="preserve"> Правил, утв. Постановлением Правительства РФ от 15.01.2007 N 9).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Процедуры по постановке на миграционный учет осуществляются принимающей стороной или иностранным гражданином самостоятельно (</w:t>
      </w:r>
      <w:hyperlink r:id="rId167" w:history="1">
        <w:r w:rsidRPr="004E7220">
          <w:t>ч. 3</w:t>
        </w:r>
      </w:hyperlink>
      <w:r w:rsidRPr="004E7220">
        <w:t xml:space="preserve">, </w:t>
      </w:r>
      <w:hyperlink r:id="rId168" w:history="1">
        <w:r w:rsidRPr="004E7220">
          <w:t>3.1</w:t>
        </w:r>
      </w:hyperlink>
      <w:r w:rsidRPr="004E7220">
        <w:t xml:space="preserve">, </w:t>
      </w:r>
      <w:hyperlink r:id="rId169" w:history="1">
        <w:r w:rsidRPr="004E7220">
          <w:t>3.2</w:t>
        </w:r>
      </w:hyperlink>
      <w:r w:rsidRPr="004E7220">
        <w:t xml:space="preserve">, </w:t>
      </w:r>
      <w:hyperlink r:id="rId170" w:history="1">
        <w:r w:rsidRPr="004E7220">
          <w:t>4 ст. 22</w:t>
        </w:r>
      </w:hyperlink>
      <w:r w:rsidRPr="004E7220">
        <w:t xml:space="preserve"> Закона N 109-ФЗ; </w:t>
      </w:r>
      <w:hyperlink r:id="rId171" w:history="1">
        <w:r w:rsidRPr="004E7220">
          <w:t>п. п. 20</w:t>
        </w:r>
      </w:hyperlink>
      <w:r w:rsidRPr="004E7220">
        <w:t xml:space="preserve">, </w:t>
      </w:r>
      <w:hyperlink r:id="rId172" w:history="1">
        <w:r w:rsidRPr="004E7220">
          <w:t>22</w:t>
        </w:r>
      </w:hyperlink>
      <w:r w:rsidRPr="004E7220">
        <w:t xml:space="preserve">, </w:t>
      </w:r>
      <w:hyperlink r:id="rId173" w:history="1">
        <w:r w:rsidRPr="004E7220">
          <w:t>29</w:t>
        </w:r>
      </w:hyperlink>
      <w:r w:rsidRPr="004E7220">
        <w:t xml:space="preserve">, </w:t>
      </w:r>
      <w:hyperlink r:id="rId174" w:history="1">
        <w:r w:rsidRPr="004E7220">
          <w:t>29.1</w:t>
        </w:r>
      </w:hyperlink>
      <w:r w:rsidRPr="004E7220">
        <w:t xml:space="preserve">, </w:t>
      </w:r>
      <w:hyperlink r:id="rId175" w:history="1">
        <w:r w:rsidRPr="004E7220">
          <w:t>29(2)</w:t>
        </w:r>
      </w:hyperlink>
      <w:r w:rsidRPr="004E7220">
        <w:t xml:space="preserve"> Правил). 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Принимающей стороной могут, в частности, являться (</w:t>
      </w:r>
      <w:hyperlink r:id="rId176" w:history="1">
        <w:r w:rsidRPr="004E7220">
          <w:t>п. 7 ч. 1 ст. 2</w:t>
        </w:r>
      </w:hyperlink>
      <w:r w:rsidRPr="004E7220">
        <w:t xml:space="preserve"> Закона N 109-ФЗ):</w:t>
      </w:r>
    </w:p>
    <w:p w:rsidR="004E7220" w:rsidRPr="004E7220" w:rsidRDefault="004E7220" w:rsidP="004E7220">
      <w:pPr>
        <w:pStyle w:val="ConsPlusNormal"/>
        <w:numPr>
          <w:ilvl w:val="0"/>
          <w:numId w:val="9"/>
        </w:numPr>
        <w:tabs>
          <w:tab w:val="left" w:pos="540"/>
        </w:tabs>
        <w:ind w:left="0" w:firstLine="709"/>
        <w:jc w:val="both"/>
      </w:pPr>
      <w:r w:rsidRPr="004E7220">
        <w:t>граждане РФ, постоянно проживающие в РФ иностранные граждане и лица без гражданства, юридические лица, их филиалы или представительства, предоставившие гражданину для фактического проживания жилое или иное помещение;</w:t>
      </w:r>
    </w:p>
    <w:p w:rsidR="004E7220" w:rsidRDefault="004E7220" w:rsidP="004E7220">
      <w:pPr>
        <w:pStyle w:val="ConsPlusNormal"/>
        <w:numPr>
          <w:ilvl w:val="0"/>
          <w:numId w:val="9"/>
        </w:numPr>
        <w:tabs>
          <w:tab w:val="left" w:pos="540"/>
        </w:tabs>
        <w:ind w:left="0" w:firstLine="709"/>
        <w:jc w:val="both"/>
      </w:pPr>
      <w:r w:rsidRPr="004E7220">
        <w:t xml:space="preserve">организация, в которой гражданин осуществляет трудовую или иную не запрещенную законодательством РФ деятельность, если иностранец фактически проживает по адресу этой </w:t>
      </w:r>
      <w:r>
        <w:lastRenderedPageBreak/>
        <w:t>организации либо в ее помещении, не имеющем адреса;</w:t>
      </w:r>
    </w:p>
    <w:p w:rsidR="004E7220" w:rsidRDefault="004E7220" w:rsidP="004E7220">
      <w:pPr>
        <w:pStyle w:val="ConsPlusNormal"/>
        <w:ind w:firstLine="709"/>
        <w:jc w:val="both"/>
      </w:pPr>
      <w:r>
        <w:t>иностранный гражданин или лицо без гражданства, имеющие в собственности жилое помещение на территории РФ и предоставившие его в пользование для фактического проживания иностранному гражданину или лицу без гражданства.</w:t>
      </w:r>
    </w:p>
    <w:p w:rsidR="004E7220" w:rsidRPr="004E7220" w:rsidRDefault="004E7220" w:rsidP="004E7220">
      <w:pPr>
        <w:pStyle w:val="ConsPlusNormal"/>
        <w:ind w:firstLine="709"/>
        <w:jc w:val="both"/>
      </w:pPr>
      <w:bookmarkStart w:id="4" w:name="Par35"/>
      <w:bookmarkEnd w:id="4"/>
      <w:r w:rsidRPr="004E7220">
        <w:t>Иностранный гражданин, который прибыл в место пребывания, предъявляет принимающей стороне паспорт и миграционную карту, которая заполняется при въезде в РФ (если он не освобожден от обязанности ее заполнения согласно международному договору РФ). Иностранный гражданин - трудящийся государства - члена Евразийского экономического союза и члены его семьи дополнительно представляют заключенный с иностранным гражданином трудовой или гражданско-правовой договор и документы, подтверждающие родственные отношения (</w:t>
      </w:r>
      <w:hyperlink r:id="rId177" w:history="1">
        <w:r w:rsidRPr="004E7220">
          <w:t>п. п. 26</w:t>
        </w:r>
      </w:hyperlink>
      <w:r w:rsidRPr="004E7220">
        <w:t xml:space="preserve">, </w:t>
      </w:r>
      <w:hyperlink r:id="rId178" w:history="1">
        <w:r w:rsidRPr="004E7220">
          <w:t>26(1)</w:t>
        </w:r>
      </w:hyperlink>
      <w:r w:rsidRPr="004E7220">
        <w:t xml:space="preserve"> Правил).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Если иностранный гражданин остановился в гостинице, то принимающей стороной является администрация гостиницы, которая должна в течение одного рабочего дня, следующего за днем прибытия иностранца, уведомить территориальный орган МВД России о его прибытии, а также выполнить все необходимые действия, связанные с его постановкой на учет по месту пребывания (</w:t>
      </w:r>
      <w:hyperlink r:id="rId179" w:history="1">
        <w:r w:rsidRPr="004E7220">
          <w:t>п. 1 ч. 3</w:t>
        </w:r>
      </w:hyperlink>
      <w:r w:rsidRPr="004E7220">
        <w:t xml:space="preserve">, </w:t>
      </w:r>
      <w:hyperlink r:id="rId180" w:history="1">
        <w:r w:rsidRPr="004E7220">
          <w:t>ч. 3.1 ст. 20</w:t>
        </w:r>
      </w:hyperlink>
      <w:r w:rsidRPr="004E7220">
        <w:t xml:space="preserve"> Закона N 109-ФЗ; </w:t>
      </w:r>
      <w:hyperlink r:id="rId181" w:history="1">
        <w:r w:rsidRPr="004E7220">
          <w:t>п. 20</w:t>
        </w:r>
      </w:hyperlink>
      <w:r w:rsidRPr="004E7220">
        <w:t xml:space="preserve"> Правил).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>Временно пребывающий в РФ иностранный гражданин (лицо без гражданства) в общем случае обязан выехать из РФ по истечении срока, установленного для его законного нахождения на территории РФ. Также ему следует покинуть территорию РФ в случае сокращения срока временного пребывания в РФ, в противном случае он подлежит депортации (</w:t>
      </w:r>
      <w:hyperlink r:id="rId182" w:history="1">
        <w:r w:rsidRPr="004E7220">
          <w:t>п. 2 ст. 2</w:t>
        </w:r>
      </w:hyperlink>
      <w:r w:rsidRPr="004E7220">
        <w:t xml:space="preserve">, </w:t>
      </w:r>
      <w:hyperlink r:id="rId183" w:history="1">
        <w:r w:rsidRPr="004E7220">
          <w:t>п. 2 ст. 5</w:t>
        </w:r>
      </w:hyperlink>
      <w:r w:rsidRPr="004E7220">
        <w:t xml:space="preserve">, </w:t>
      </w:r>
      <w:hyperlink r:id="rId184" w:history="1">
        <w:r w:rsidRPr="004E7220">
          <w:t>п. п. 1</w:t>
        </w:r>
      </w:hyperlink>
      <w:r w:rsidRPr="004E7220">
        <w:t xml:space="preserve">, </w:t>
      </w:r>
      <w:hyperlink r:id="rId185" w:history="1">
        <w:r w:rsidRPr="004E7220">
          <w:t>3 ст. 31</w:t>
        </w:r>
      </w:hyperlink>
      <w:r w:rsidRPr="004E7220">
        <w:t xml:space="preserve"> Закона N 115-ФЗ).</w:t>
      </w:r>
    </w:p>
    <w:p w:rsidR="004E7220" w:rsidRPr="004E7220" w:rsidRDefault="004E7220" w:rsidP="004E7220">
      <w:pPr>
        <w:pStyle w:val="ConsPlusNormal"/>
        <w:ind w:firstLine="709"/>
        <w:jc w:val="both"/>
      </w:pPr>
      <w:r w:rsidRPr="004E7220">
        <w:t xml:space="preserve"> </w:t>
      </w:r>
    </w:p>
    <w:p w:rsidR="004E7220" w:rsidRPr="006F3169" w:rsidRDefault="004E7220" w:rsidP="004E7220">
      <w:pPr>
        <w:pStyle w:val="ConsPlusNormal"/>
        <w:ind w:firstLine="709"/>
        <w:jc w:val="both"/>
      </w:pPr>
    </w:p>
    <w:sectPr w:rsidR="004E7220" w:rsidRPr="006F3169" w:rsidSect="00D160B5">
      <w:headerReference w:type="default" r:id="rId186"/>
      <w:footerReference w:type="default" r:id="rId187"/>
      <w:pgSz w:w="11906" w:h="16838"/>
      <w:pgMar w:top="99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A9" w:rsidRDefault="00756AA9">
      <w:pPr>
        <w:spacing w:after="0" w:line="240" w:lineRule="auto"/>
      </w:pPr>
      <w:r>
        <w:separator/>
      </w:r>
    </w:p>
  </w:endnote>
  <w:endnote w:type="continuationSeparator" w:id="0">
    <w:p w:rsidR="00756AA9" w:rsidRDefault="0075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F2" w:rsidRDefault="00E66D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66DF2" w:rsidRDefault="00E66D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A9" w:rsidRDefault="00756AA9">
      <w:pPr>
        <w:spacing w:after="0" w:line="240" w:lineRule="auto"/>
      </w:pPr>
      <w:r>
        <w:separator/>
      </w:r>
    </w:p>
  </w:footnote>
  <w:footnote w:type="continuationSeparator" w:id="0">
    <w:p w:rsidR="00756AA9" w:rsidRDefault="0075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F2" w:rsidRPr="00033EE1" w:rsidRDefault="00337692" w:rsidP="00033EE1">
    <w:pPr>
      <w:pStyle w:val="a3"/>
    </w:pPr>
    <w:r w:rsidRPr="00033EE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529737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E1"/>
    <w:rsid w:val="00033EE1"/>
    <w:rsid w:val="0003483B"/>
    <w:rsid w:val="000E03BD"/>
    <w:rsid w:val="00213618"/>
    <w:rsid w:val="00337692"/>
    <w:rsid w:val="004D1D2D"/>
    <w:rsid w:val="004E7220"/>
    <w:rsid w:val="006F3169"/>
    <w:rsid w:val="00756AA9"/>
    <w:rsid w:val="009A3A08"/>
    <w:rsid w:val="00D160B5"/>
    <w:rsid w:val="00E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37A0469-E989-4963-98A6-5DB3C4E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3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EE1"/>
  </w:style>
  <w:style w:type="paragraph" w:styleId="a5">
    <w:name w:val="footer"/>
    <w:basedOn w:val="a"/>
    <w:link w:val="a6"/>
    <w:uiPriority w:val="99"/>
    <w:unhideWhenUsed/>
    <w:rsid w:val="00033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46167&amp;date=10.07.2023&amp;dst=92&amp;field=134" TargetMode="External"/><Relationship Id="rId21" Type="http://schemas.openxmlformats.org/officeDocument/2006/relationships/hyperlink" Target="https://login.consultant.ru/link/?req=doc&amp;base=LAW&amp;n=449436&amp;date=10.07.2023&amp;dst=1467&amp;field=134" TargetMode="External"/><Relationship Id="rId42" Type="http://schemas.openxmlformats.org/officeDocument/2006/relationships/hyperlink" Target="https://login.consultant.ru/link/?req=doc&amp;base=LAW&amp;n=422330&amp;date=10.07.2023&amp;dst=346&amp;field=134" TargetMode="External"/><Relationship Id="rId63" Type="http://schemas.openxmlformats.org/officeDocument/2006/relationships/hyperlink" Target="https://login.consultant.ru/link/?req=doc&amp;base=LAW&amp;n=424311&amp;date=10.07.2023&amp;dst=2&amp;field=134" TargetMode="External"/><Relationship Id="rId84" Type="http://schemas.openxmlformats.org/officeDocument/2006/relationships/hyperlink" Target="https://login.consultant.ru/link/?req=doc&amp;base=LAW&amp;n=449436&amp;date=10.07.2023&amp;dst=1506&amp;field=134" TargetMode="External"/><Relationship Id="rId138" Type="http://schemas.openxmlformats.org/officeDocument/2006/relationships/hyperlink" Target="https://login.consultant.ru/link/?req=doc&amp;base=LAW&amp;n=449436&amp;date=10.07.2023&amp;dst=100031&amp;field=134" TargetMode="External"/><Relationship Id="rId159" Type="http://schemas.openxmlformats.org/officeDocument/2006/relationships/hyperlink" Target="https://login.consultant.ru/link/?req=doc&amp;base=LAW&amp;n=449436&amp;date=10.07.2023&amp;dst=579&amp;field=134" TargetMode="External"/><Relationship Id="rId170" Type="http://schemas.openxmlformats.org/officeDocument/2006/relationships/hyperlink" Target="https://login.consultant.ru/link/?req=doc&amp;base=LAW&amp;n=438463&amp;date=10.07.2023&amp;dst=102&amp;field=134" TargetMode="External"/><Relationship Id="rId107" Type="http://schemas.openxmlformats.org/officeDocument/2006/relationships/hyperlink" Target="https://login.consultant.ru/link/?req=doc&amp;base=LAW&amp;n=449436&amp;date=10.07.2023&amp;dst=1387&amp;field=134" TargetMode="External"/><Relationship Id="rId11" Type="http://schemas.openxmlformats.org/officeDocument/2006/relationships/hyperlink" Target="https://login.consultant.ru/link/?req=doc&amp;base=LAW&amp;n=281007&amp;date=10.07.2023&amp;dst=100153&amp;field=134" TargetMode="External"/><Relationship Id="rId32" Type="http://schemas.openxmlformats.org/officeDocument/2006/relationships/hyperlink" Target="https://login.consultant.ru/link/?req=doc&amp;base=LAW&amp;n=341141&amp;date=10.07.2023&amp;dst=100016&amp;field=134" TargetMode="External"/><Relationship Id="rId53" Type="http://schemas.openxmlformats.org/officeDocument/2006/relationships/hyperlink" Target="https://login.consultant.ru/link/?req=doc&amp;base=LAW&amp;n=2875&amp;date=10.07.2023&amp;dst=100142&amp;field=134" TargetMode="External"/><Relationship Id="rId74" Type="http://schemas.openxmlformats.org/officeDocument/2006/relationships/hyperlink" Target="https://login.consultant.ru/link/?req=doc&amp;base=LAW&amp;n=2875&amp;date=10.07.2023&amp;dst=100230&amp;field=134" TargetMode="External"/><Relationship Id="rId128" Type="http://schemas.openxmlformats.org/officeDocument/2006/relationships/hyperlink" Target="https://login.consultant.ru/link/?req=doc&amp;base=LAW&amp;n=430279&amp;date=10.07.2023&amp;dst=100023&amp;field=134" TargetMode="External"/><Relationship Id="rId149" Type="http://schemas.openxmlformats.org/officeDocument/2006/relationships/hyperlink" Target="https://login.consultant.ru/link/?req=doc&amp;base=LAW&amp;n=422330&amp;date=10.07.2023&amp;dst=349&amp;fie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449436&amp;date=10.07.2023&amp;dst=1415&amp;field=134" TargetMode="External"/><Relationship Id="rId160" Type="http://schemas.openxmlformats.org/officeDocument/2006/relationships/hyperlink" Target="https://login.consultant.ru/link/?req=doc&amp;base=LAW&amp;n=449436&amp;date=10.07.2023&amp;dst=1264&amp;field=134" TargetMode="External"/><Relationship Id="rId181" Type="http://schemas.openxmlformats.org/officeDocument/2006/relationships/hyperlink" Target="https://login.consultant.ru/link/?req=doc&amp;base=LAW&amp;n=449113&amp;date=10.07.2023&amp;dst=100182&amp;field=134" TargetMode="External"/><Relationship Id="rId22" Type="http://schemas.openxmlformats.org/officeDocument/2006/relationships/hyperlink" Target="https://login.consultant.ru/link/?req=doc&amp;base=LAW&amp;n=449436&amp;date=10.07.2023&amp;dst=1472&amp;field=134" TargetMode="External"/><Relationship Id="rId43" Type="http://schemas.openxmlformats.org/officeDocument/2006/relationships/hyperlink" Target="https://login.consultant.ru/link/?req=doc&amp;base=LAW&amp;n=422330&amp;date=10.07.2023&amp;dst=100165&amp;field=134" TargetMode="External"/><Relationship Id="rId64" Type="http://schemas.openxmlformats.org/officeDocument/2006/relationships/hyperlink" Target="https://login.consultant.ru/link/?req=doc&amp;base=LAW&amp;n=449436&amp;date=10.07.2023&amp;dst=871&amp;field=134" TargetMode="External"/><Relationship Id="rId118" Type="http://schemas.openxmlformats.org/officeDocument/2006/relationships/hyperlink" Target="https://login.consultant.ru/link/?req=doc&amp;base=LAW&amp;n=435562&amp;date=10.07.2023&amp;dst=100393&amp;field=134" TargetMode="External"/><Relationship Id="rId139" Type="http://schemas.openxmlformats.org/officeDocument/2006/relationships/hyperlink" Target="https://login.consultant.ru/link/?req=doc&amp;base=LAW&amp;n=2875&amp;date=10.07.2023&amp;dst=100160&amp;field=134" TargetMode="External"/><Relationship Id="rId85" Type="http://schemas.openxmlformats.org/officeDocument/2006/relationships/hyperlink" Target="https://login.consultant.ru/link/?req=doc&amp;base=LAW&amp;n=449436&amp;date=10.07.2023&amp;dst=937&amp;field=134" TargetMode="External"/><Relationship Id="rId150" Type="http://schemas.openxmlformats.org/officeDocument/2006/relationships/hyperlink" Target="https://login.consultant.ru/link/?req=doc&amp;base=LAW&amp;n=432508&amp;date=10.07.2023&amp;dst=100012&amp;field=134" TargetMode="External"/><Relationship Id="rId171" Type="http://schemas.openxmlformats.org/officeDocument/2006/relationships/hyperlink" Target="https://login.consultant.ru/link/?req=doc&amp;base=LAW&amp;n=449113&amp;date=10.07.2023&amp;dst=100058&amp;field=134" TargetMode="External"/><Relationship Id="rId12" Type="http://schemas.openxmlformats.org/officeDocument/2006/relationships/hyperlink" Target="https://login.consultant.ru/link/?req=doc&amp;base=LAW&amp;n=449436&amp;date=10.07.2023&amp;dst=176&amp;field=134" TargetMode="External"/><Relationship Id="rId33" Type="http://schemas.openxmlformats.org/officeDocument/2006/relationships/hyperlink" Target="https://login.consultant.ru/link/?req=doc&amp;base=LAW&amp;n=341141&amp;date=10.07.2023&amp;dst=100037&amp;field=134" TargetMode="External"/><Relationship Id="rId108" Type="http://schemas.openxmlformats.org/officeDocument/2006/relationships/hyperlink" Target="https://login.consultant.ru/link/?req=doc&amp;base=LAW&amp;n=449436&amp;date=10.07.2023&amp;dst=1388&amp;field=134" TargetMode="External"/><Relationship Id="rId129" Type="http://schemas.openxmlformats.org/officeDocument/2006/relationships/hyperlink" Target="https://login.consultant.ru/link/?req=doc&amp;base=LAW&amp;n=282026&amp;date=10.07.2023&amp;dst=100134&amp;field=134" TargetMode="External"/><Relationship Id="rId54" Type="http://schemas.openxmlformats.org/officeDocument/2006/relationships/hyperlink" Target="https://login.consultant.ru/link/?req=doc&amp;base=LAW&amp;n=449555&amp;date=10.07.2023&amp;dst=2057&amp;field=134" TargetMode="External"/><Relationship Id="rId75" Type="http://schemas.openxmlformats.org/officeDocument/2006/relationships/hyperlink" Target="https://login.consultant.ru/link/?req=doc&amp;base=LAW&amp;n=449436&amp;date=10.07.2023&amp;dst=100031&amp;field=134" TargetMode="External"/><Relationship Id="rId96" Type="http://schemas.openxmlformats.org/officeDocument/2006/relationships/hyperlink" Target="https://login.consultant.ru/link/?req=doc&amp;base=LAW&amp;n=449436&amp;date=10.07.2023&amp;dst=1425&amp;field=134" TargetMode="External"/><Relationship Id="rId140" Type="http://schemas.openxmlformats.org/officeDocument/2006/relationships/hyperlink" Target="https://login.consultant.ru/link/?req=doc&amp;base=LAW&amp;n=449568&amp;date=10.07.2023&amp;dst=426&amp;field=134" TargetMode="External"/><Relationship Id="rId161" Type="http://schemas.openxmlformats.org/officeDocument/2006/relationships/hyperlink" Target="https://login.consultant.ru/link/?req=doc&amp;base=LAW&amp;n=2875&amp;date=10.07.2023&amp;dst=100230&amp;field=134" TargetMode="External"/><Relationship Id="rId182" Type="http://schemas.openxmlformats.org/officeDocument/2006/relationships/hyperlink" Target="https://login.consultant.ru/link/?req=doc&amp;base=LAW&amp;n=449436&amp;date=10.07.2023&amp;dst=100028&amp;field=13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450594&amp;date=10.07.2023&amp;dst=467&amp;field=134" TargetMode="External"/><Relationship Id="rId119" Type="http://schemas.openxmlformats.org/officeDocument/2006/relationships/hyperlink" Target="https://login.consultant.ru/link/?req=doc&amp;base=LAW&amp;n=435562&amp;date=10.07.2023&amp;dst=100612&amp;field=134" TargetMode="External"/><Relationship Id="rId44" Type="http://schemas.openxmlformats.org/officeDocument/2006/relationships/hyperlink" Target="https://login.consultant.ru/link/?req=doc&amp;base=LAW&amp;n=422330&amp;date=10.07.2023&amp;dst=349&amp;field=134" TargetMode="External"/><Relationship Id="rId65" Type="http://schemas.openxmlformats.org/officeDocument/2006/relationships/hyperlink" Target="https://login.consultant.ru/link/?req=doc&amp;base=LAW&amp;n=449436&amp;date=10.07.2023&amp;dst=1264&amp;field=134" TargetMode="External"/><Relationship Id="rId86" Type="http://schemas.openxmlformats.org/officeDocument/2006/relationships/hyperlink" Target="https://login.consultant.ru/link/?req=doc&amp;base=LAW&amp;n=449436&amp;date=10.07.2023&amp;dst=248&amp;field=134" TargetMode="External"/><Relationship Id="rId130" Type="http://schemas.openxmlformats.org/officeDocument/2006/relationships/hyperlink" Target="https://login.consultant.ru/link/?req=doc&amp;base=LAW&amp;n=313113&amp;date=10.07.2023&amp;dst=100077&amp;field=134" TargetMode="External"/><Relationship Id="rId151" Type="http://schemas.openxmlformats.org/officeDocument/2006/relationships/hyperlink" Target="https://login.consultant.ru/link/?req=doc&amp;base=LAW&amp;n=432508&amp;date=10.07.2023&amp;dst=3&amp;field=134" TargetMode="External"/><Relationship Id="rId172" Type="http://schemas.openxmlformats.org/officeDocument/2006/relationships/hyperlink" Target="https://login.consultant.ru/link/?req=doc&amp;base=LAW&amp;n=449113&amp;date=10.07.2023&amp;dst=24&amp;field=134" TargetMode="External"/><Relationship Id="rId13" Type="http://schemas.openxmlformats.org/officeDocument/2006/relationships/hyperlink" Target="https://login.consultant.ru/link/?req=doc&amp;base=LAW&amp;n=449436&amp;date=10.07.2023&amp;dst=100411&amp;field=134" TargetMode="External"/><Relationship Id="rId18" Type="http://schemas.openxmlformats.org/officeDocument/2006/relationships/hyperlink" Target="https://login.consultant.ru/link/?req=doc&amp;base=LAW&amp;n=449436&amp;date=10.07.2023&amp;dst=1431&amp;field=134" TargetMode="External"/><Relationship Id="rId39" Type="http://schemas.openxmlformats.org/officeDocument/2006/relationships/hyperlink" Target="https://login.consultant.ru/link/?req=doc&amp;base=LAW&amp;n=449568&amp;date=10.07.2023&amp;dst=100239&amp;field=134" TargetMode="External"/><Relationship Id="rId109" Type="http://schemas.openxmlformats.org/officeDocument/2006/relationships/hyperlink" Target="https://login.consultant.ru/link/?req=doc&amp;base=LAW&amp;n=449436&amp;date=10.07.2023&amp;dst=1389&amp;field=134" TargetMode="External"/><Relationship Id="rId34" Type="http://schemas.openxmlformats.org/officeDocument/2006/relationships/hyperlink" Target="https://login.consultant.ru/link/?req=doc&amp;base=LAW&amp;n=2875&amp;date=10.07.2023&amp;dst=100160&amp;field=134" TargetMode="External"/><Relationship Id="rId50" Type="http://schemas.openxmlformats.org/officeDocument/2006/relationships/hyperlink" Target="https://login.consultant.ru/link/?req=doc&amp;base=LAW&amp;n=449660&amp;date=10.07.2023&amp;dst=100130&amp;field=134" TargetMode="External"/><Relationship Id="rId55" Type="http://schemas.openxmlformats.org/officeDocument/2006/relationships/hyperlink" Target="https://login.consultant.ru/link/?req=doc&amp;base=LAW&amp;n=449436&amp;date=10.07.2023&amp;dst=100107&amp;field=134" TargetMode="External"/><Relationship Id="rId76" Type="http://schemas.openxmlformats.org/officeDocument/2006/relationships/hyperlink" Target="https://login.consultant.ru/link/?req=doc&amp;base=LAW&amp;n=449436&amp;date=10.07.2023&amp;dst=878&amp;field=134" TargetMode="External"/><Relationship Id="rId97" Type="http://schemas.openxmlformats.org/officeDocument/2006/relationships/hyperlink" Target="https://login.consultant.ru/link/?req=doc&amp;base=LAW&amp;n=449436&amp;date=10.07.2023&amp;dst=923&amp;field=134" TargetMode="External"/><Relationship Id="rId104" Type="http://schemas.openxmlformats.org/officeDocument/2006/relationships/hyperlink" Target="https://login.consultant.ru/link/?req=doc&amp;base=LAW&amp;n=449436&amp;date=10.07.2023&amp;dst=1385&amp;field=134" TargetMode="External"/><Relationship Id="rId120" Type="http://schemas.openxmlformats.org/officeDocument/2006/relationships/hyperlink" Target="https://login.consultant.ru/link/?req=doc&amp;base=LAW&amp;n=404378&amp;date=10.07.2023&amp;dst=100005&amp;field=134" TargetMode="External"/><Relationship Id="rId125" Type="http://schemas.openxmlformats.org/officeDocument/2006/relationships/hyperlink" Target="https://login.consultant.ru/link/?req=doc&amp;base=LAW&amp;n=449656&amp;date=10.07.2023&amp;dst=5627&amp;field=134" TargetMode="External"/><Relationship Id="rId141" Type="http://schemas.openxmlformats.org/officeDocument/2006/relationships/hyperlink" Target="https://login.consultant.ru/link/?req=doc&amp;base=LAW&amp;n=449568&amp;date=10.07.2023&amp;dst=100030&amp;field=134" TargetMode="External"/><Relationship Id="rId146" Type="http://schemas.openxmlformats.org/officeDocument/2006/relationships/hyperlink" Target="https://login.consultant.ru/link/?req=doc&amp;base=LAW&amp;n=422330&amp;date=10.07.2023&amp;dst=343&amp;field=134" TargetMode="External"/><Relationship Id="rId167" Type="http://schemas.openxmlformats.org/officeDocument/2006/relationships/hyperlink" Target="https://login.consultant.ru/link/?req=doc&amp;base=LAW&amp;n=438463&amp;date=10.07.2023&amp;dst=20&amp;field=134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49436&amp;date=10.07.2023&amp;dst=100021&amp;field=134" TargetMode="External"/><Relationship Id="rId71" Type="http://schemas.openxmlformats.org/officeDocument/2006/relationships/hyperlink" Target="https://login.consultant.ru/link/?req=doc&amp;base=LAW&amp;n=449436&amp;date=10.07.2023&amp;dst=100122&amp;field=134" TargetMode="External"/><Relationship Id="rId92" Type="http://schemas.openxmlformats.org/officeDocument/2006/relationships/hyperlink" Target="https://login.consultant.ru/link/?req=doc&amp;base=LAW&amp;n=449436&amp;date=10.07.2023&amp;dst=1214&amp;field=134" TargetMode="External"/><Relationship Id="rId162" Type="http://schemas.openxmlformats.org/officeDocument/2006/relationships/hyperlink" Target="https://login.consultant.ru/link/?req=doc&amp;base=LAW&amp;n=449436&amp;date=10.07.2023&amp;dst=100031&amp;field=134" TargetMode="External"/><Relationship Id="rId183" Type="http://schemas.openxmlformats.org/officeDocument/2006/relationships/hyperlink" Target="https://login.consultant.ru/link/?req=doc&amp;base=LAW&amp;n=449436&amp;date=10.07.2023&amp;dst=100549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2875&amp;date=10.07.2023&amp;dst=100106&amp;field=134" TargetMode="External"/><Relationship Id="rId24" Type="http://schemas.openxmlformats.org/officeDocument/2006/relationships/hyperlink" Target="https://login.consultant.ru/link/?req=doc&amp;base=LAW&amp;n=449436&amp;date=10.07.2023&amp;dst=1211&amp;field=134" TargetMode="External"/><Relationship Id="rId40" Type="http://schemas.openxmlformats.org/officeDocument/2006/relationships/hyperlink" Target="https://login.consultant.ru/link/?req=doc&amp;base=LAW&amp;n=449568&amp;date=10.07.2023&amp;dst=100383&amp;field=134" TargetMode="External"/><Relationship Id="rId45" Type="http://schemas.openxmlformats.org/officeDocument/2006/relationships/hyperlink" Target="https://login.consultant.ru/link/?req=doc&amp;base=LAW&amp;n=432508&amp;date=10.07.2023&amp;dst=100012&amp;field=134" TargetMode="External"/><Relationship Id="rId66" Type="http://schemas.openxmlformats.org/officeDocument/2006/relationships/hyperlink" Target="https://login.consultant.ru/link/?req=doc&amp;base=LAW&amp;n=431875&amp;date=10.07.2023&amp;dst=3421&amp;field=134" TargetMode="External"/><Relationship Id="rId87" Type="http://schemas.openxmlformats.org/officeDocument/2006/relationships/hyperlink" Target="https://login.consultant.ru/link/?req=doc&amp;base=LAW&amp;n=449436&amp;date=10.07.2023&amp;dst=100253&amp;field=134" TargetMode="External"/><Relationship Id="rId110" Type="http://schemas.openxmlformats.org/officeDocument/2006/relationships/hyperlink" Target="https://login.consultant.ru/link/?req=doc&amp;base=LAW&amp;n=449436&amp;date=10.07.2023&amp;dst=1390&amp;field=134" TargetMode="External"/><Relationship Id="rId115" Type="http://schemas.openxmlformats.org/officeDocument/2006/relationships/hyperlink" Target="https://login.consultant.ru/link/?req=doc&amp;base=LAW&amp;n=446167&amp;date=10.07.2023&amp;dst=55&amp;field=134" TargetMode="External"/><Relationship Id="rId131" Type="http://schemas.openxmlformats.org/officeDocument/2006/relationships/hyperlink" Target="https://login.consultant.ru/link/?req=doc&amp;base=LAW&amp;n=281007&amp;date=10.07.2023&amp;dst=100153&amp;field=134" TargetMode="External"/><Relationship Id="rId136" Type="http://schemas.openxmlformats.org/officeDocument/2006/relationships/hyperlink" Target="https://login.consultant.ru/link/?req=doc&amp;base=LAW&amp;n=449436&amp;date=10.07.2023&amp;dst=1397&amp;field=134" TargetMode="External"/><Relationship Id="rId157" Type="http://schemas.openxmlformats.org/officeDocument/2006/relationships/hyperlink" Target="https://login.consultant.ru/link/?req=doc&amp;base=LAW&amp;n=449436&amp;date=10.07.2023&amp;dst=100107&amp;field=134" TargetMode="External"/><Relationship Id="rId178" Type="http://schemas.openxmlformats.org/officeDocument/2006/relationships/hyperlink" Target="https://login.consultant.ru/link/?req=doc&amp;base=LAW&amp;n=449113&amp;date=10.07.2023&amp;dst=53&amp;field=134" TargetMode="External"/><Relationship Id="rId61" Type="http://schemas.openxmlformats.org/officeDocument/2006/relationships/hyperlink" Target="https://login.consultant.ru/link/?req=doc&amp;base=LAW&amp;n=449436&amp;date=10.07.2023&amp;dst=166&amp;field=134" TargetMode="External"/><Relationship Id="rId82" Type="http://schemas.openxmlformats.org/officeDocument/2006/relationships/hyperlink" Target="https://login.consultant.ru/link/?req=doc&amp;base=LAW&amp;n=449113&amp;date=10.07.2023&amp;dst=100058&amp;field=134" TargetMode="External"/><Relationship Id="rId152" Type="http://schemas.openxmlformats.org/officeDocument/2006/relationships/hyperlink" Target="https://login.consultant.ru/link/?req=doc&amp;base=LAW&amp;n=432508&amp;date=10.07.2023&amp;dst=100014&amp;field=134" TargetMode="External"/><Relationship Id="rId173" Type="http://schemas.openxmlformats.org/officeDocument/2006/relationships/hyperlink" Target="https://login.consultant.ru/link/?req=doc&amp;base=LAW&amp;n=449113&amp;date=10.07.2023&amp;dst=100224&amp;field=134" TargetMode="External"/><Relationship Id="rId19" Type="http://schemas.openxmlformats.org/officeDocument/2006/relationships/hyperlink" Target="https://login.consultant.ru/link/?req=doc&amp;base=LAW&amp;n=449436&amp;date=10.07.2023&amp;dst=12&amp;field=134" TargetMode="External"/><Relationship Id="rId14" Type="http://schemas.openxmlformats.org/officeDocument/2006/relationships/hyperlink" Target="https://login.consultant.ru/link/?req=doc&amp;base=LAW&amp;n=449436&amp;date=10.07.2023&amp;dst=755&amp;field=134" TargetMode="External"/><Relationship Id="rId30" Type="http://schemas.openxmlformats.org/officeDocument/2006/relationships/hyperlink" Target="https://login.consultant.ru/link/?req=doc&amp;base=LAW&amp;n=449436&amp;date=10.07.2023&amp;dst=100099&amp;field=134" TargetMode="External"/><Relationship Id="rId35" Type="http://schemas.openxmlformats.org/officeDocument/2006/relationships/hyperlink" Target="https://login.consultant.ru/link/?req=doc&amp;base=LAW&amp;n=449568&amp;date=10.07.2023&amp;dst=426&amp;field=134" TargetMode="External"/><Relationship Id="rId56" Type="http://schemas.openxmlformats.org/officeDocument/2006/relationships/hyperlink" Target="https://login.consultant.ru/link/?req=doc&amp;base=LAW&amp;n=449436&amp;date=10.07.2023&amp;dst=763&amp;field=134" TargetMode="External"/><Relationship Id="rId77" Type="http://schemas.openxmlformats.org/officeDocument/2006/relationships/hyperlink" Target="https://login.consultant.ru/link/?req=doc&amp;base=LAW&amp;n=449639&amp;date=10.07.2023&amp;dst=100208&amp;field=134" TargetMode="External"/><Relationship Id="rId100" Type="http://schemas.openxmlformats.org/officeDocument/2006/relationships/hyperlink" Target="https://login.consultant.ru/link/?req=doc&amp;base=LAW&amp;n=449436&amp;date=10.07.2023&amp;dst=1380&amp;field=134" TargetMode="External"/><Relationship Id="rId105" Type="http://schemas.openxmlformats.org/officeDocument/2006/relationships/hyperlink" Target="https://login.consultant.ru/link/?req=doc&amp;base=LAW&amp;n=449436&amp;date=10.07.2023&amp;dst=1386&amp;field=134" TargetMode="External"/><Relationship Id="rId126" Type="http://schemas.openxmlformats.org/officeDocument/2006/relationships/hyperlink" Target="https://login.consultant.ru/link/?req=doc&amp;base=LAW&amp;n=449656&amp;date=10.07.2023&amp;dst=5637&amp;field=134" TargetMode="External"/><Relationship Id="rId147" Type="http://schemas.openxmlformats.org/officeDocument/2006/relationships/hyperlink" Target="https://login.consultant.ru/link/?req=doc&amp;base=LAW&amp;n=422330&amp;date=10.07.2023&amp;dst=346&amp;field=134" TargetMode="External"/><Relationship Id="rId168" Type="http://schemas.openxmlformats.org/officeDocument/2006/relationships/hyperlink" Target="https://login.consultant.ru/link/?req=doc&amp;base=LAW&amp;n=438463&amp;date=10.07.2023&amp;dst=46&amp;field=134" TargetMode="External"/><Relationship Id="rId8" Type="http://schemas.openxmlformats.org/officeDocument/2006/relationships/hyperlink" Target="https://login.consultant.ru/link/?req=doc&amp;base=LAW&amp;n=449436&amp;date=10.07.2023&amp;dst=100022&amp;field=134" TargetMode="External"/><Relationship Id="rId51" Type="http://schemas.openxmlformats.org/officeDocument/2006/relationships/hyperlink" Target="https://login.consultant.ru/link/?req=doc&amp;base=LAW&amp;n=449660&amp;date=10.07.2023&amp;dst=454&amp;field=134" TargetMode="External"/><Relationship Id="rId72" Type="http://schemas.openxmlformats.org/officeDocument/2006/relationships/hyperlink" Target="https://login.consultant.ru/link/?req=doc&amp;base=LAW&amp;n=389171&amp;date=10.07.2023&amp;dst=100062&amp;field=134" TargetMode="External"/><Relationship Id="rId93" Type="http://schemas.openxmlformats.org/officeDocument/2006/relationships/hyperlink" Target="https://login.consultant.ru/link/?req=doc&amp;base=LAW&amp;n=449436&amp;date=10.07.2023&amp;dst=1231&amp;field=134" TargetMode="External"/><Relationship Id="rId98" Type="http://schemas.openxmlformats.org/officeDocument/2006/relationships/hyperlink" Target="https://login.consultant.ru/link/?req=doc&amp;base=LAW&amp;n=449436&amp;date=10.07.2023&amp;dst=1378&amp;field=134" TargetMode="External"/><Relationship Id="rId121" Type="http://schemas.openxmlformats.org/officeDocument/2006/relationships/hyperlink" Target="https://login.consultant.ru/link/?req=doc&amp;base=LAW&amp;n=449436&amp;date=10.07.2023&amp;dst=100266&amp;field=134" TargetMode="External"/><Relationship Id="rId142" Type="http://schemas.openxmlformats.org/officeDocument/2006/relationships/hyperlink" Target="https://login.consultant.ru/link/?req=doc&amp;base=LAW&amp;n=449568&amp;date=10.07.2023&amp;dst=100093&amp;field=134" TargetMode="External"/><Relationship Id="rId163" Type="http://schemas.openxmlformats.org/officeDocument/2006/relationships/hyperlink" Target="https://login.consultant.ru/link/?req=doc&amp;base=LAW&amp;n=449436&amp;date=10.07.2023&amp;dst=100028&amp;field=134" TargetMode="External"/><Relationship Id="rId184" Type="http://schemas.openxmlformats.org/officeDocument/2006/relationships/hyperlink" Target="https://login.consultant.ru/link/?req=doc&amp;base=LAW&amp;n=449436&amp;date=10.07.2023&amp;dst=100253&amp;field=134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49436&amp;date=10.07.2023&amp;dst=1361&amp;field=134" TargetMode="External"/><Relationship Id="rId46" Type="http://schemas.openxmlformats.org/officeDocument/2006/relationships/hyperlink" Target="https://login.consultant.ru/link/?req=doc&amp;base=LAW&amp;n=432508&amp;date=10.07.2023&amp;dst=100014&amp;field=134" TargetMode="External"/><Relationship Id="rId67" Type="http://schemas.openxmlformats.org/officeDocument/2006/relationships/hyperlink" Target="https://login.consultant.ru/link/?req=doc&amp;base=LAW&amp;n=431875&amp;date=10.07.2023&amp;dst=3422&amp;field=134" TargetMode="External"/><Relationship Id="rId116" Type="http://schemas.openxmlformats.org/officeDocument/2006/relationships/hyperlink" Target="https://login.consultant.ru/link/?req=doc&amp;base=LAW&amp;n=446167&amp;date=10.07.2023&amp;dst=90&amp;field=134" TargetMode="External"/><Relationship Id="rId137" Type="http://schemas.openxmlformats.org/officeDocument/2006/relationships/hyperlink" Target="https://login.consultant.ru/link/?req=doc&amp;base=LAW&amp;n=2875&amp;date=10.07.2023&amp;dst=100230&amp;field=134" TargetMode="External"/><Relationship Id="rId158" Type="http://schemas.openxmlformats.org/officeDocument/2006/relationships/hyperlink" Target="https://login.consultant.ru/link/?req=doc&amp;base=LAW&amp;n=449436&amp;date=10.07.2023&amp;dst=763&amp;field=134" TargetMode="External"/><Relationship Id="rId20" Type="http://schemas.openxmlformats.org/officeDocument/2006/relationships/hyperlink" Target="https://login.consultant.ru/link/?req=doc&amp;base=LAW&amp;n=449436&amp;date=10.07.2023&amp;dst=1174&amp;field=134" TargetMode="External"/><Relationship Id="rId41" Type="http://schemas.openxmlformats.org/officeDocument/2006/relationships/hyperlink" Target="https://login.consultant.ru/link/?req=doc&amp;base=LAW&amp;n=422330&amp;date=10.07.2023&amp;dst=106&amp;field=134" TargetMode="External"/><Relationship Id="rId62" Type="http://schemas.openxmlformats.org/officeDocument/2006/relationships/hyperlink" Target="https://login.consultant.ru/link/?req=doc&amp;base=LAW&amp;n=121663&amp;date=10.07.2023&amp;dst=100149&amp;field=134" TargetMode="External"/><Relationship Id="rId83" Type="http://schemas.openxmlformats.org/officeDocument/2006/relationships/hyperlink" Target="https://login.consultant.ru/link/?req=doc&amp;base=LAW&amp;n=449436&amp;date=10.07.2023&amp;dst=1464&amp;field=134" TargetMode="External"/><Relationship Id="rId88" Type="http://schemas.openxmlformats.org/officeDocument/2006/relationships/hyperlink" Target="https://login.consultant.ru/link/?req=doc&amp;base=LAW&amp;n=449436&amp;date=10.07.2023&amp;dst=100255&amp;field=134" TargetMode="External"/><Relationship Id="rId111" Type="http://schemas.openxmlformats.org/officeDocument/2006/relationships/hyperlink" Target="https://login.consultant.ru/link/?req=doc&amp;base=LAW&amp;n=421935&amp;date=10.07.2023&amp;dst=100236&amp;field=134" TargetMode="External"/><Relationship Id="rId132" Type="http://schemas.openxmlformats.org/officeDocument/2006/relationships/hyperlink" Target="https://login.consultant.ru/link/?req=doc&amp;base=LAW&amp;n=449436&amp;date=10.07.2023&amp;dst=176&amp;field=134" TargetMode="External"/><Relationship Id="rId153" Type="http://schemas.openxmlformats.org/officeDocument/2006/relationships/hyperlink" Target="https://login.consultant.ru/link/?req=doc&amp;base=LAW&amp;n=432508&amp;date=10.07.2023&amp;dst=4&amp;field=134" TargetMode="External"/><Relationship Id="rId174" Type="http://schemas.openxmlformats.org/officeDocument/2006/relationships/hyperlink" Target="https://login.consultant.ru/link/?req=doc&amp;base=LAW&amp;n=449113&amp;date=10.07.2023&amp;dst=135&amp;field=134" TargetMode="External"/><Relationship Id="rId179" Type="http://schemas.openxmlformats.org/officeDocument/2006/relationships/hyperlink" Target="https://login.consultant.ru/link/?req=doc&amp;base=LAW&amp;n=438463&amp;date=10.07.2023&amp;dst=88&amp;field=134" TargetMode="External"/><Relationship Id="rId15" Type="http://schemas.openxmlformats.org/officeDocument/2006/relationships/hyperlink" Target="https://login.consultant.ru/link/?req=doc&amp;base=LAW&amp;n=449436&amp;date=10.07.2023&amp;dst=100551&amp;field=134" TargetMode="External"/><Relationship Id="rId36" Type="http://schemas.openxmlformats.org/officeDocument/2006/relationships/hyperlink" Target="https://login.consultant.ru/link/?req=doc&amp;base=LAW&amp;n=449568&amp;date=10.07.2023&amp;dst=100030&amp;field=134" TargetMode="External"/><Relationship Id="rId57" Type="http://schemas.openxmlformats.org/officeDocument/2006/relationships/hyperlink" Target="https://login.consultant.ru/link/?req=doc&amp;base=LAW&amp;n=449436&amp;date=10.07.2023&amp;dst=752&amp;field=134" TargetMode="External"/><Relationship Id="rId106" Type="http://schemas.openxmlformats.org/officeDocument/2006/relationships/hyperlink" Target="https://login.consultant.ru/link/?req=doc&amp;base=LAW&amp;n=449436&amp;date=10.07.2023&amp;dst=1435&amp;field=134" TargetMode="External"/><Relationship Id="rId127" Type="http://schemas.openxmlformats.org/officeDocument/2006/relationships/hyperlink" Target="https://login.consultant.ru/link/?req=doc&amp;base=LAW&amp;n=449639&amp;date=10.07.2023&amp;dst=100095&amp;field=134" TargetMode="External"/><Relationship Id="rId10" Type="http://schemas.openxmlformats.org/officeDocument/2006/relationships/hyperlink" Target="https://login.consultant.ru/link/?req=doc&amp;base=LAW&amp;n=313113&amp;date=10.07.2023&amp;dst=100077&amp;field=134" TargetMode="External"/><Relationship Id="rId31" Type="http://schemas.openxmlformats.org/officeDocument/2006/relationships/hyperlink" Target="https://login.consultant.ru/link/?req=doc&amp;base=LAW&amp;n=61609&amp;date=10.07.2023&amp;dst=100010&amp;field=134" TargetMode="External"/><Relationship Id="rId52" Type="http://schemas.openxmlformats.org/officeDocument/2006/relationships/hyperlink" Target="https://login.consultant.ru/link/?req=doc&amp;base=LAW&amp;n=449663&amp;date=10.07.2023&amp;dst=100173&amp;field=134" TargetMode="External"/><Relationship Id="rId73" Type="http://schemas.openxmlformats.org/officeDocument/2006/relationships/hyperlink" Target="https://login.consultant.ru/link/?req=doc&amp;base=LAW&amp;n=110361&amp;date=10.07.2023&amp;dst=3&amp;field=134" TargetMode="External"/><Relationship Id="rId78" Type="http://schemas.openxmlformats.org/officeDocument/2006/relationships/hyperlink" Target="https://login.consultant.ru/link/?req=doc&amp;base=LAW&amp;n=443776&amp;date=10.07.2023&amp;dst=101056&amp;field=134" TargetMode="External"/><Relationship Id="rId94" Type="http://schemas.openxmlformats.org/officeDocument/2006/relationships/hyperlink" Target="https://login.consultant.ru/link/?req=doc&amp;base=LAW&amp;n=449436&amp;date=10.07.2023&amp;dst=1398&amp;field=134" TargetMode="External"/><Relationship Id="rId99" Type="http://schemas.openxmlformats.org/officeDocument/2006/relationships/hyperlink" Target="https://login.consultant.ru/link/?req=doc&amp;base=LAW&amp;n=449436&amp;date=10.07.2023&amp;dst=1379&amp;field=134" TargetMode="External"/><Relationship Id="rId101" Type="http://schemas.openxmlformats.org/officeDocument/2006/relationships/hyperlink" Target="https://login.consultant.ru/link/?req=doc&amp;base=LAW&amp;n=449436&amp;date=10.07.2023&amp;dst=1469&amp;field=134" TargetMode="External"/><Relationship Id="rId122" Type="http://schemas.openxmlformats.org/officeDocument/2006/relationships/hyperlink" Target="https://login.consultant.ru/link/?req=doc&amp;base=LAW&amp;n=449656&amp;date=10.07.2023&amp;dst=4187&amp;field=134" TargetMode="External"/><Relationship Id="rId143" Type="http://schemas.openxmlformats.org/officeDocument/2006/relationships/hyperlink" Target="https://login.consultant.ru/link/?req=doc&amp;base=LAW&amp;n=449568&amp;date=10.07.2023&amp;dst=100238&amp;field=134" TargetMode="External"/><Relationship Id="rId148" Type="http://schemas.openxmlformats.org/officeDocument/2006/relationships/hyperlink" Target="https://login.consultant.ru/link/?req=doc&amp;base=LAW&amp;n=422330&amp;date=10.07.2023&amp;dst=100165&amp;field=134" TargetMode="External"/><Relationship Id="rId164" Type="http://schemas.openxmlformats.org/officeDocument/2006/relationships/hyperlink" Target="https://login.consultant.ru/link/?req=doc&amp;base=LAW&amp;n=449436&amp;date=10.07.2023&amp;dst=1464&amp;field=134" TargetMode="External"/><Relationship Id="rId169" Type="http://schemas.openxmlformats.org/officeDocument/2006/relationships/hyperlink" Target="https://login.consultant.ru/link/?req=doc&amp;base=LAW&amp;n=438463&amp;date=10.07.2023&amp;dst=101&amp;field=134" TargetMode="External"/><Relationship Id="rId185" Type="http://schemas.openxmlformats.org/officeDocument/2006/relationships/hyperlink" Target="https://login.consultant.ru/link/?req=doc&amp;base=LAW&amp;n=449436&amp;date=10.07.2023&amp;dst=10025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2026&amp;date=10.07.2023&amp;dst=100134&amp;field=134" TargetMode="External"/><Relationship Id="rId180" Type="http://schemas.openxmlformats.org/officeDocument/2006/relationships/hyperlink" Target="https://login.consultant.ru/link/?req=doc&amp;base=LAW&amp;n=438463&amp;date=10.07.2023&amp;dst=92&amp;field=134" TargetMode="External"/><Relationship Id="rId26" Type="http://schemas.openxmlformats.org/officeDocument/2006/relationships/hyperlink" Target="https://login.consultant.ru/link/?req=doc&amp;base=LAW&amp;n=2875&amp;date=10.07.2023&amp;dst=100230&amp;field=134" TargetMode="External"/><Relationship Id="rId47" Type="http://schemas.openxmlformats.org/officeDocument/2006/relationships/hyperlink" Target="https://login.consultant.ru/link/?req=doc&amp;base=LAW&amp;n=432508&amp;date=10.07.2023&amp;dst=4&amp;field=134" TargetMode="External"/><Relationship Id="rId68" Type="http://schemas.openxmlformats.org/officeDocument/2006/relationships/hyperlink" Target="https://login.consultant.ru/link/?req=doc&amp;base=LAW&amp;n=420488&amp;date=10.07.2023&amp;dst=100185&amp;field=134" TargetMode="External"/><Relationship Id="rId89" Type="http://schemas.openxmlformats.org/officeDocument/2006/relationships/hyperlink" Target="https://login.consultant.ru/link/?req=doc&amp;base=LAW&amp;n=342181&amp;date=10.07.2023&amp;dst=100028&amp;field=134" TargetMode="External"/><Relationship Id="rId112" Type="http://schemas.openxmlformats.org/officeDocument/2006/relationships/hyperlink" Target="https://login.consultant.ru/link/?req=doc&amp;base=LAW&amp;n=430624&amp;date=10.07.2023&amp;dst=100475&amp;field=134" TargetMode="External"/><Relationship Id="rId133" Type="http://schemas.openxmlformats.org/officeDocument/2006/relationships/hyperlink" Target="https://login.consultant.ru/link/?req=doc&amp;base=LAW&amp;n=449436&amp;date=10.07.2023&amp;dst=756&amp;field=134" TargetMode="External"/><Relationship Id="rId154" Type="http://schemas.openxmlformats.org/officeDocument/2006/relationships/hyperlink" Target="https://login.consultant.ru/link/?req=doc&amp;base=LAW&amp;n=425000&amp;date=10.07.2023&amp;dst=100007&amp;field=134" TargetMode="External"/><Relationship Id="rId175" Type="http://schemas.openxmlformats.org/officeDocument/2006/relationships/hyperlink" Target="https://login.consultant.ru/link/?req=doc&amp;base=LAW&amp;n=449113&amp;date=10.07.2023&amp;dst=139&amp;field=134" TargetMode="External"/><Relationship Id="rId16" Type="http://schemas.openxmlformats.org/officeDocument/2006/relationships/hyperlink" Target="https://login.consultant.ru/link/?req=doc&amp;base=LAW&amp;n=449436&amp;date=10.07.2023&amp;dst=1272&amp;field=134" TargetMode="External"/><Relationship Id="rId37" Type="http://schemas.openxmlformats.org/officeDocument/2006/relationships/hyperlink" Target="https://login.consultant.ru/link/?req=doc&amp;base=LAW&amp;n=449568&amp;date=10.07.2023&amp;dst=100093&amp;field=134" TargetMode="External"/><Relationship Id="rId58" Type="http://schemas.openxmlformats.org/officeDocument/2006/relationships/hyperlink" Target="https://login.consultant.ru/link/?req=doc&amp;base=LAW&amp;n=449436&amp;date=10.07.2023&amp;dst=753&amp;field=134" TargetMode="External"/><Relationship Id="rId79" Type="http://schemas.openxmlformats.org/officeDocument/2006/relationships/hyperlink" Target="https://login.consultant.ru/link/?req=doc&amp;base=LAW&amp;n=189714&amp;date=10.07.2023&amp;dst=100011&amp;field=134" TargetMode="External"/><Relationship Id="rId102" Type="http://schemas.openxmlformats.org/officeDocument/2006/relationships/hyperlink" Target="https://login.consultant.ru/link/?req=doc&amp;base=LAW&amp;n=449436&amp;date=10.07.2023&amp;dst=1471&amp;field=134" TargetMode="External"/><Relationship Id="rId123" Type="http://schemas.openxmlformats.org/officeDocument/2006/relationships/hyperlink" Target="https://login.consultant.ru/link/?req=doc&amp;base=LAW&amp;n=449656&amp;date=10.07.2023&amp;dst=6562&amp;field=134" TargetMode="External"/><Relationship Id="rId144" Type="http://schemas.openxmlformats.org/officeDocument/2006/relationships/hyperlink" Target="https://login.consultant.ru/link/?req=doc&amp;base=LAW&amp;n=449568&amp;date=10.07.2023&amp;dst=100239&amp;field=134" TargetMode="External"/><Relationship Id="rId90" Type="http://schemas.openxmlformats.org/officeDocument/2006/relationships/hyperlink" Target="https://login.consultant.ru/link/?req=doc&amp;base=LAW&amp;n=449436&amp;date=10.07.2023&amp;dst=949&amp;field=134" TargetMode="External"/><Relationship Id="rId165" Type="http://schemas.openxmlformats.org/officeDocument/2006/relationships/hyperlink" Target="https://login.consultant.ru/link/?req=doc&amp;base=LAW&amp;n=438463&amp;date=10.07.2023&amp;dst=58&amp;field=134" TargetMode="External"/><Relationship Id="rId186" Type="http://schemas.openxmlformats.org/officeDocument/2006/relationships/header" Target="header1.xml"/><Relationship Id="rId27" Type="http://schemas.openxmlformats.org/officeDocument/2006/relationships/hyperlink" Target="https://login.consultant.ru/link/?req=doc&amp;base=LAW&amp;n=449436&amp;date=10.07.2023&amp;dst=1455&amp;field=134" TargetMode="External"/><Relationship Id="rId48" Type="http://schemas.openxmlformats.org/officeDocument/2006/relationships/hyperlink" Target="https://login.consultant.ru/link/?req=doc&amp;base=LAW&amp;n=425000&amp;date=10.07.2023&amp;dst=100007&amp;field=134" TargetMode="External"/><Relationship Id="rId69" Type="http://schemas.openxmlformats.org/officeDocument/2006/relationships/hyperlink" Target="https://login.consultant.ru/link/?req=doc&amp;base=LAW&amp;n=446181&amp;date=10.07.2023&amp;dst=100509&amp;field=134" TargetMode="External"/><Relationship Id="rId113" Type="http://schemas.openxmlformats.org/officeDocument/2006/relationships/hyperlink" Target="https://login.consultant.ru/link/?req=doc&amp;base=LAW&amp;n=430624&amp;date=10.07.2023&amp;dst=123&amp;field=134" TargetMode="External"/><Relationship Id="rId134" Type="http://schemas.openxmlformats.org/officeDocument/2006/relationships/hyperlink" Target="https://login.consultant.ru/link/?req=doc&amp;base=LAW&amp;n=449436&amp;date=10.07.2023&amp;dst=100551&amp;field=134" TargetMode="External"/><Relationship Id="rId80" Type="http://schemas.openxmlformats.org/officeDocument/2006/relationships/hyperlink" Target="https://login.consultant.ru/link/?req=doc&amp;base=LAW&amp;n=293133&amp;date=10.07.2023&amp;dst=100020&amp;field=134" TargetMode="External"/><Relationship Id="rId155" Type="http://schemas.openxmlformats.org/officeDocument/2006/relationships/hyperlink" Target="https://login.consultant.ru/link/?req=doc&amp;base=LAW&amp;n=2875&amp;date=10.07.2023&amp;dst=100142&amp;field=134" TargetMode="External"/><Relationship Id="rId176" Type="http://schemas.openxmlformats.org/officeDocument/2006/relationships/hyperlink" Target="https://login.consultant.ru/link/?req=doc&amp;base=LAW&amp;n=438463&amp;date=10.07.2023&amp;dst=57&amp;field=134" TargetMode="External"/><Relationship Id="rId17" Type="http://schemas.openxmlformats.org/officeDocument/2006/relationships/hyperlink" Target="https://login.consultant.ru/link/?req=doc&amp;base=LAW&amp;n=449436&amp;date=10.07.2023&amp;dst=1397&amp;field=134" TargetMode="External"/><Relationship Id="rId38" Type="http://schemas.openxmlformats.org/officeDocument/2006/relationships/hyperlink" Target="https://login.consultant.ru/link/?req=doc&amp;base=LAW&amp;n=449568&amp;date=10.07.2023&amp;dst=100238&amp;field=134" TargetMode="External"/><Relationship Id="rId59" Type="http://schemas.openxmlformats.org/officeDocument/2006/relationships/hyperlink" Target="https://login.consultant.ru/link/?req=doc&amp;base=LAW&amp;n=449436&amp;date=10.07.2023&amp;dst=763&amp;field=134" TargetMode="External"/><Relationship Id="rId103" Type="http://schemas.openxmlformats.org/officeDocument/2006/relationships/hyperlink" Target="https://login.consultant.ru/link/?req=doc&amp;base=LAW&amp;n=449436&amp;date=10.07.2023&amp;dst=1384&amp;field=134" TargetMode="External"/><Relationship Id="rId124" Type="http://schemas.openxmlformats.org/officeDocument/2006/relationships/hyperlink" Target="https://login.consultant.ru/link/?req=doc&amp;base=LAW&amp;n=449656&amp;date=10.07.2023&amp;dst=3627&amp;field=134" TargetMode="External"/><Relationship Id="rId70" Type="http://schemas.openxmlformats.org/officeDocument/2006/relationships/hyperlink" Target="https://login.consultant.ru/link/?req=doc&amp;base=LAW&amp;n=449436&amp;date=10.07.2023&amp;dst=100103&amp;field=134" TargetMode="External"/><Relationship Id="rId91" Type="http://schemas.openxmlformats.org/officeDocument/2006/relationships/hyperlink" Target="https://login.consultant.ru/link/?req=doc&amp;base=LAW&amp;n=449436&amp;date=10.07.2023&amp;dst=1478&amp;field=134" TargetMode="External"/><Relationship Id="rId145" Type="http://schemas.openxmlformats.org/officeDocument/2006/relationships/hyperlink" Target="https://login.consultant.ru/link/?req=doc&amp;base=LAW&amp;n=449568&amp;date=10.07.2023&amp;dst=100383&amp;field=134" TargetMode="External"/><Relationship Id="rId166" Type="http://schemas.openxmlformats.org/officeDocument/2006/relationships/hyperlink" Target="https://login.consultant.ru/link/?req=doc&amp;base=LAW&amp;n=449113&amp;date=10.07.2023&amp;dst=100058&amp;field=134" TargetMode="External"/><Relationship Id="rId187" Type="http://schemas.openxmlformats.org/officeDocument/2006/relationships/footer" Target="footer1.xml"/><Relationship Id="rId1" Type="http://schemas.openxmlformats.org/officeDocument/2006/relationships/numbering" Target="numbering.xml"/><Relationship Id="rId28" Type="http://schemas.openxmlformats.org/officeDocument/2006/relationships/hyperlink" Target="https://login.consultant.ru/link/?req=doc&amp;base=LAW&amp;n=449436&amp;date=10.07.2023&amp;dst=100031&amp;field=134" TargetMode="External"/><Relationship Id="rId49" Type="http://schemas.openxmlformats.org/officeDocument/2006/relationships/hyperlink" Target="https://login.consultant.ru/link/?req=doc&amp;base=LAW&amp;n=2875&amp;date=10.07.2023&amp;dst=100138&amp;field=134" TargetMode="External"/><Relationship Id="rId114" Type="http://schemas.openxmlformats.org/officeDocument/2006/relationships/hyperlink" Target="https://login.consultant.ru/link/?req=doc&amp;base=LAW&amp;n=446167&amp;date=10.07.2023&amp;dst=44&amp;field=134" TargetMode="External"/><Relationship Id="rId60" Type="http://schemas.openxmlformats.org/officeDocument/2006/relationships/hyperlink" Target="https://login.consultant.ru/link/?req=doc&amp;base=LAW&amp;n=449436&amp;date=10.07.2023&amp;dst=100120&amp;field=134" TargetMode="External"/><Relationship Id="rId81" Type="http://schemas.openxmlformats.org/officeDocument/2006/relationships/hyperlink" Target="https://login.consultant.ru/link/?req=doc&amp;base=LAW&amp;n=438463&amp;date=10.07.2023&amp;dst=58&amp;field=134" TargetMode="External"/><Relationship Id="rId135" Type="http://schemas.openxmlformats.org/officeDocument/2006/relationships/hyperlink" Target="https://login.consultant.ru/link/?req=doc&amp;base=LAW&amp;n=449436&amp;date=10.07.2023&amp;dst=1391&amp;field=134" TargetMode="External"/><Relationship Id="rId156" Type="http://schemas.openxmlformats.org/officeDocument/2006/relationships/hyperlink" Target="https://login.consultant.ru/link/?req=doc&amp;base=LAW&amp;n=449555&amp;date=10.07.2023&amp;dst=2057&amp;field=134" TargetMode="External"/><Relationship Id="rId177" Type="http://schemas.openxmlformats.org/officeDocument/2006/relationships/hyperlink" Target="https://login.consultant.ru/link/?req=doc&amp;base=LAW&amp;n=449113&amp;date=10.07.2023&amp;dst=10008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6686</Words>
  <Characters>38111</Characters>
  <Application>Microsoft Office Word</Application>
  <DocSecurity>2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Ситуация: Каков правовой статус иностранных граждан?("Электронный журнал "Азбука права", 2023)</vt:lpstr>
    </vt:vector>
  </TitlesOfParts>
  <Company>КонсультантПлюс Версия 4022.00.55</Company>
  <LinksUpToDate>false</LinksUpToDate>
  <CharactersWithSpaces>44708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Ситуация: Каков правовой статус иностранных граждан?("Электронный журнал "Азбука права", 2023)</dc:title>
  <dc:subject/>
  <dc:creator>Olesya</dc:creator>
  <cp:keywords/>
  <dc:description/>
  <cp:lastModifiedBy>Olesya</cp:lastModifiedBy>
  <cp:revision>7</cp:revision>
  <dcterms:created xsi:type="dcterms:W3CDTF">2023-07-11T14:39:00Z</dcterms:created>
  <dcterms:modified xsi:type="dcterms:W3CDTF">2023-07-12T13:10:00Z</dcterms:modified>
</cp:coreProperties>
</file>